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FE784" w14:textId="2C873FF8" w:rsidR="000479DE" w:rsidRPr="000479DE" w:rsidRDefault="000479DE" w:rsidP="000479D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jc w:val="right"/>
        <w:rPr>
          <w:rFonts w:ascii="Times New Roman" w:eastAsia="Arial Unicode MS" w:hAnsi="Times New Roman" w:cs="Times New Roman"/>
          <w:bCs/>
          <w:color w:val="000000"/>
          <w:sz w:val="24"/>
          <w:szCs w:val="24"/>
          <w:bdr w:val="nil"/>
          <w:lang w:val="lt-LT" w:eastAsia="lt-LT"/>
        </w:rPr>
      </w:pPr>
      <w:r w:rsidRPr="000479DE">
        <w:rPr>
          <w:rFonts w:ascii="Times New Roman" w:eastAsia="Arial Unicode MS" w:hAnsi="Times New Roman" w:cs="Times New Roman"/>
          <w:bCs/>
          <w:color w:val="000000"/>
          <w:sz w:val="24"/>
          <w:szCs w:val="24"/>
          <w:bdr w:val="nil"/>
          <w:lang w:val="lt-LT" w:eastAsia="lt-LT"/>
        </w:rPr>
        <w:t xml:space="preserve">Pirkimo sąlygų </w:t>
      </w:r>
      <w:r w:rsidRPr="007B0E7D">
        <w:rPr>
          <w:rFonts w:ascii="Times New Roman" w:eastAsia="Arial Unicode MS" w:hAnsi="Times New Roman" w:cs="Times New Roman"/>
          <w:bCs/>
          <w:color w:val="000000"/>
          <w:sz w:val="24"/>
          <w:szCs w:val="24"/>
          <w:bdr w:val="nil"/>
          <w:lang w:val="lt-LT" w:eastAsia="lt-LT"/>
        </w:rPr>
        <w:t>5</w:t>
      </w:r>
      <w:r w:rsidRPr="000479DE">
        <w:rPr>
          <w:rFonts w:ascii="Times New Roman" w:eastAsia="Arial Unicode MS" w:hAnsi="Times New Roman" w:cs="Times New Roman"/>
          <w:bCs/>
          <w:color w:val="000000"/>
          <w:sz w:val="24"/>
          <w:szCs w:val="24"/>
          <w:bdr w:val="nil"/>
          <w:lang w:val="lt-LT" w:eastAsia="lt-LT"/>
        </w:rPr>
        <w:t xml:space="preserve"> priedo tęsinys</w:t>
      </w:r>
    </w:p>
    <w:p w14:paraId="5BADE07D" w14:textId="77777777" w:rsidR="000479DE" w:rsidRDefault="000479DE" w:rsidP="000479DE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jc w:val="right"/>
        <w:rPr>
          <w:rFonts w:ascii="Times New Roman" w:eastAsia="Arial Unicode MS" w:hAnsi="Times New Roman" w:cs="Times New Roman"/>
          <w:b/>
          <w:color w:val="000000"/>
          <w:sz w:val="24"/>
          <w:szCs w:val="24"/>
          <w:bdr w:val="nil"/>
          <w:lang w:val="lt-LT" w:eastAsia="lt-LT"/>
        </w:rPr>
      </w:pPr>
    </w:p>
    <w:p w14:paraId="55B9828C" w14:textId="5698D713" w:rsidR="005E1500" w:rsidRPr="00137884" w:rsidRDefault="00022FFE" w:rsidP="00CD565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jc w:val="center"/>
        <w:rPr>
          <w:rFonts w:ascii="Times New Roman" w:eastAsia="Arial Unicode MS" w:hAnsi="Times New Roman" w:cs="Times New Roman"/>
          <w:b/>
          <w:snapToGrid w:val="0"/>
          <w:color w:val="000000"/>
          <w:sz w:val="24"/>
          <w:szCs w:val="24"/>
          <w:bdr w:val="nil"/>
          <w:lang w:val="lt-LT" w:eastAsia="lt-LT"/>
        </w:rPr>
      </w:pPr>
      <w:r w:rsidRPr="00137884">
        <w:rPr>
          <w:rFonts w:ascii="Times New Roman" w:eastAsia="Arial Unicode MS" w:hAnsi="Times New Roman" w:cs="Times New Roman"/>
          <w:b/>
          <w:color w:val="000000"/>
          <w:sz w:val="24"/>
          <w:szCs w:val="24"/>
          <w:bdr w:val="nil"/>
          <w:lang w:val="lt-LT" w:eastAsia="lt-LT"/>
        </w:rPr>
        <w:t>PREKIŲ</w:t>
      </w:r>
      <w:r w:rsidR="005E1500" w:rsidRPr="00137884">
        <w:rPr>
          <w:rFonts w:ascii="Times New Roman" w:eastAsia="Arial Unicode MS" w:hAnsi="Times New Roman" w:cs="Times New Roman"/>
          <w:b/>
          <w:color w:val="000000"/>
          <w:sz w:val="24"/>
          <w:szCs w:val="24"/>
          <w:bdr w:val="nil"/>
          <w:lang w:val="lt-LT" w:eastAsia="lt-LT"/>
        </w:rPr>
        <w:t xml:space="preserve"> VIEŠOJO </w:t>
      </w:r>
      <w:r w:rsidR="005E1500" w:rsidRPr="00137884">
        <w:rPr>
          <w:rFonts w:ascii="Times New Roman" w:eastAsia="Arial Unicode MS" w:hAnsi="Times New Roman" w:cs="Times New Roman"/>
          <w:b/>
          <w:snapToGrid w:val="0"/>
          <w:color w:val="000000"/>
          <w:sz w:val="24"/>
          <w:szCs w:val="24"/>
          <w:bdr w:val="nil"/>
          <w:lang w:val="lt-LT" w:eastAsia="lt-LT"/>
        </w:rPr>
        <w:t>PIRKIMO</w:t>
      </w:r>
      <w:r w:rsidR="005E1500" w:rsidRPr="00137884">
        <w:rPr>
          <w:rFonts w:ascii="Times New Roman" w:eastAsia="Arial Unicode MS" w:hAnsi="Times New Roman" w:cs="Times New Roman"/>
          <w:color w:val="000000"/>
          <w:sz w:val="24"/>
          <w:szCs w:val="24"/>
          <w:bdr w:val="nil"/>
          <w:lang w:val="lt-LT" w:eastAsia="lt-LT"/>
        </w:rPr>
        <w:t>–</w:t>
      </w:r>
      <w:r w:rsidR="005E1500" w:rsidRPr="00137884">
        <w:rPr>
          <w:rFonts w:ascii="Times New Roman" w:eastAsia="Arial Unicode MS" w:hAnsi="Times New Roman" w:cs="Times New Roman"/>
          <w:b/>
          <w:snapToGrid w:val="0"/>
          <w:color w:val="000000"/>
          <w:sz w:val="24"/>
          <w:szCs w:val="24"/>
          <w:bdr w:val="nil"/>
          <w:lang w:val="lt-LT" w:eastAsia="lt-LT"/>
        </w:rPr>
        <w:t>PARDAVIMO SUTARTIES</w:t>
      </w:r>
    </w:p>
    <w:p w14:paraId="48D20C73" w14:textId="77777777" w:rsidR="005E1500" w:rsidRPr="00137884" w:rsidRDefault="005E1500" w:rsidP="00CD5651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0" w:line="276" w:lineRule="auto"/>
        <w:ind w:firstLine="562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bdr w:val="nil"/>
          <w:lang w:val="lt-LT" w:eastAsia="lt-LT"/>
        </w:rPr>
      </w:pPr>
      <w:r w:rsidRPr="00137884">
        <w:rPr>
          <w:rFonts w:ascii="Times New Roman" w:eastAsia="Arial Unicode MS" w:hAnsi="Times New Roman" w:cs="Times New Roman"/>
          <w:b/>
          <w:bCs/>
          <w:sz w:val="24"/>
          <w:szCs w:val="24"/>
          <w:bdr w:val="nil"/>
          <w:lang w:val="lt-LT" w:eastAsia="lt-LT"/>
        </w:rPr>
        <w:t>SPECIALIOSIOS SĄLYGOS</w:t>
      </w:r>
    </w:p>
    <w:p w14:paraId="20D9C2C9" w14:textId="77777777" w:rsidR="00715292" w:rsidRPr="00137884" w:rsidRDefault="00715292" w:rsidP="00CD5651">
      <w:pPr>
        <w:spacing w:line="276" w:lineRule="auto"/>
        <w:rPr>
          <w:rFonts w:ascii="Times New Roman" w:hAnsi="Times New Roman" w:cs="Times New Roman"/>
          <w:sz w:val="24"/>
          <w:szCs w:val="24"/>
          <w:lang w:val="lt-LT"/>
        </w:rPr>
      </w:pPr>
    </w:p>
    <w:tbl>
      <w:tblPr>
        <w:tblStyle w:val="TableGrid"/>
        <w:tblW w:w="0" w:type="auto"/>
        <w:tblInd w:w="-459" w:type="dxa"/>
        <w:tblLook w:val="04A0" w:firstRow="1" w:lastRow="0" w:firstColumn="1" w:lastColumn="0" w:noHBand="0" w:noVBand="1"/>
      </w:tblPr>
      <w:tblGrid>
        <w:gridCol w:w="2127"/>
        <w:gridCol w:w="7258"/>
      </w:tblGrid>
      <w:tr w:rsidR="00715292" w:rsidRPr="00137884" w14:paraId="10FABF00" w14:textId="77777777" w:rsidTr="004B68EF">
        <w:tc>
          <w:tcPr>
            <w:tcW w:w="2127" w:type="dxa"/>
          </w:tcPr>
          <w:p w14:paraId="5D124FA4" w14:textId="77777777" w:rsidR="00715292" w:rsidRPr="00137884" w:rsidRDefault="00715292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Data* </w:t>
            </w:r>
          </w:p>
        </w:tc>
        <w:tc>
          <w:tcPr>
            <w:tcW w:w="7258" w:type="dxa"/>
          </w:tcPr>
          <w:p w14:paraId="22863061" w14:textId="77777777" w:rsidR="00715292" w:rsidRPr="00137884" w:rsidRDefault="00715292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137884" w14:paraId="159304BA" w14:textId="77777777" w:rsidTr="004B68EF">
        <w:tc>
          <w:tcPr>
            <w:tcW w:w="2127" w:type="dxa"/>
          </w:tcPr>
          <w:p w14:paraId="7E7E1A98" w14:textId="4E22D731" w:rsidR="00715292" w:rsidRPr="00137884" w:rsidRDefault="00715292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Sutarties Nr. </w:t>
            </w:r>
          </w:p>
        </w:tc>
        <w:tc>
          <w:tcPr>
            <w:tcW w:w="7258" w:type="dxa"/>
          </w:tcPr>
          <w:p w14:paraId="46CF30E1" w14:textId="77777777" w:rsidR="00715292" w:rsidRPr="00137884" w:rsidRDefault="00715292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137884" w14:paraId="77646D7B" w14:textId="77777777" w:rsidTr="004B68EF">
        <w:tc>
          <w:tcPr>
            <w:tcW w:w="9385" w:type="dxa"/>
            <w:gridSpan w:val="2"/>
          </w:tcPr>
          <w:p w14:paraId="44291701" w14:textId="3BF3333B" w:rsidR="00715292" w:rsidRPr="00137884" w:rsidRDefault="00715292" w:rsidP="00CD565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</w:pPr>
            <w:r w:rsidRPr="0013788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Vadovaudamiesi </w:t>
            </w:r>
            <w:r w:rsidRPr="0013788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viešosios įstaigos CPO LT, juridinio asmens kodas 302913276, buveinės adresas </w:t>
            </w:r>
            <w:r w:rsidR="00880C01" w:rsidRPr="00137884">
              <w:rPr>
                <w:rFonts w:ascii="Times New Roman" w:eastAsia="Times New Roman" w:hAnsi="Times New Roman" w:cs="Times New Roman"/>
                <w:kern w:val="32"/>
                <w:sz w:val="24"/>
                <w:szCs w:val="24"/>
                <w:lang w:val="lt-LT" w:eastAsia="lt-LT"/>
              </w:rPr>
              <w:t xml:space="preserve">Ukmergės g. 219-1, 07152 </w:t>
            </w:r>
            <w:r w:rsidRPr="0013788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Vilnius, viešojo pirkimo komisijos </w:t>
            </w:r>
            <w:r w:rsidR="00753D7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2023-08-24</w:t>
            </w:r>
            <w:r w:rsidRPr="0013788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sprendim</w:t>
            </w:r>
            <w:r w:rsidR="00753D7F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u – protokolo Nr. 10</w:t>
            </w:r>
            <w:r w:rsidRPr="0013788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, kuriuo Tiekėjo pasiūlymas (toliau – </w:t>
            </w:r>
            <w:r w:rsidRPr="00137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Pasiūlymas</w:t>
            </w:r>
            <w:r w:rsidRPr="0013788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) pateiktas </w:t>
            </w:r>
            <w:r w:rsidR="00753D7F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atviram konkursui (tarptautiniam)</w:t>
            </w:r>
            <w:r w:rsidRPr="0013788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 „</w:t>
            </w:r>
            <w:r w:rsidR="00753D7F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Urologo paslaugų teikimui reikalinga medicininė įranga</w:t>
            </w:r>
            <w:r w:rsidRPr="0013788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“ (pirkimo numeris – </w:t>
            </w:r>
            <w:r w:rsidR="00753D7F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676675</w:t>
            </w:r>
            <w:r w:rsidRPr="0013788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) </w:t>
            </w:r>
            <w:r w:rsidRPr="0013788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(toliau – P</w:t>
            </w:r>
            <w:r w:rsidRPr="00137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irkimas</w:t>
            </w:r>
            <w:r w:rsidRPr="0013788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) </w:t>
            </w:r>
            <w:r w:rsidRPr="0013788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buvo pripažintas laimėjusiu, sudarė šią </w:t>
            </w:r>
            <w:r w:rsidR="003C140F" w:rsidRPr="0013788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Prekių</w:t>
            </w:r>
            <w:r w:rsidRPr="0013788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viešojo pirkimo–pardavimo </w:t>
            </w:r>
            <w:r w:rsidRPr="0013788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sutartį (toliau – </w:t>
            </w:r>
            <w:r w:rsidRPr="0013788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Sutartis</w:t>
            </w:r>
            <w:r w:rsidRPr="0013788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).</w:t>
            </w:r>
          </w:p>
        </w:tc>
      </w:tr>
    </w:tbl>
    <w:tbl>
      <w:tblPr>
        <w:tblStyle w:val="Lentelstinklelis1"/>
        <w:tblW w:w="4946" w:type="pct"/>
        <w:tblInd w:w="-459" w:type="dxa"/>
        <w:tblLook w:val="01E0" w:firstRow="1" w:lastRow="1" w:firstColumn="1" w:lastColumn="1" w:noHBand="0" w:noVBand="0"/>
      </w:tblPr>
      <w:tblGrid>
        <w:gridCol w:w="3548"/>
        <w:gridCol w:w="5837"/>
      </w:tblGrid>
      <w:tr w:rsidR="00715292" w:rsidRPr="00137884" w14:paraId="55DE7A2C" w14:textId="77777777" w:rsidTr="004B68EF">
        <w:tc>
          <w:tcPr>
            <w:tcW w:w="5000" w:type="pct"/>
            <w:gridSpan w:val="2"/>
          </w:tcPr>
          <w:p w14:paraId="62C90C01" w14:textId="5ED48C0D" w:rsidR="00715292" w:rsidRPr="00137884" w:rsidRDefault="003C140F" w:rsidP="00CD5651">
            <w:pPr>
              <w:spacing w:after="0" w:line="276" w:lineRule="auto"/>
              <w:ind w:left="567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 xml:space="preserve">PIRKĖJAS </w:t>
            </w:r>
          </w:p>
        </w:tc>
      </w:tr>
      <w:tr w:rsidR="00715292" w:rsidRPr="00137884" w14:paraId="51A6F9B9" w14:textId="77777777" w:rsidTr="004B68EF">
        <w:tc>
          <w:tcPr>
            <w:tcW w:w="1890" w:type="pct"/>
          </w:tcPr>
          <w:p w14:paraId="5301D4D5" w14:textId="77777777" w:rsidR="00715292" w:rsidRPr="00137884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Pavadinimas</w:t>
            </w:r>
          </w:p>
        </w:tc>
        <w:tc>
          <w:tcPr>
            <w:tcW w:w="3110" w:type="pct"/>
          </w:tcPr>
          <w:p w14:paraId="084EC9F9" w14:textId="44C00771" w:rsidR="00715292" w:rsidRPr="00642949" w:rsidRDefault="00753D7F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64294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VšĮ Regioninė Telšių ligoninė</w:t>
            </w:r>
          </w:p>
        </w:tc>
      </w:tr>
      <w:tr w:rsidR="00715292" w:rsidRPr="00137884" w14:paraId="60E4871B" w14:textId="77777777" w:rsidTr="004B68EF">
        <w:tc>
          <w:tcPr>
            <w:tcW w:w="1890" w:type="pct"/>
          </w:tcPr>
          <w:p w14:paraId="0DC704C1" w14:textId="77777777" w:rsidR="00715292" w:rsidRPr="00137884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Adresas</w:t>
            </w:r>
          </w:p>
        </w:tc>
        <w:tc>
          <w:tcPr>
            <w:tcW w:w="3110" w:type="pct"/>
          </w:tcPr>
          <w:p w14:paraId="270E0BB9" w14:textId="55C2839F" w:rsidR="00715292" w:rsidRPr="00642949" w:rsidRDefault="00753D7F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64294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Kalno g. 40, 87134 Telšiai</w:t>
            </w:r>
          </w:p>
        </w:tc>
      </w:tr>
      <w:tr w:rsidR="00715292" w:rsidRPr="00137884" w14:paraId="5B1BB83B" w14:textId="77777777" w:rsidTr="004B68EF">
        <w:tc>
          <w:tcPr>
            <w:tcW w:w="1890" w:type="pct"/>
          </w:tcPr>
          <w:p w14:paraId="3A1FFAEA" w14:textId="77777777" w:rsidR="00715292" w:rsidRPr="00753D7F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753D7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Juridinio asmens kodas</w:t>
            </w:r>
          </w:p>
        </w:tc>
        <w:tc>
          <w:tcPr>
            <w:tcW w:w="3110" w:type="pct"/>
          </w:tcPr>
          <w:p w14:paraId="77E9B041" w14:textId="4F763307" w:rsidR="00715292" w:rsidRPr="00642949" w:rsidRDefault="00753D7F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64294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180390741</w:t>
            </w:r>
          </w:p>
        </w:tc>
      </w:tr>
      <w:tr w:rsidR="00715292" w:rsidRPr="00137884" w14:paraId="73C248A5" w14:textId="77777777" w:rsidTr="004B68EF">
        <w:tc>
          <w:tcPr>
            <w:tcW w:w="1890" w:type="pct"/>
          </w:tcPr>
          <w:p w14:paraId="51778AC5" w14:textId="77777777" w:rsidR="00715292" w:rsidRPr="00137884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PVM mokėtojo kodas</w:t>
            </w:r>
          </w:p>
        </w:tc>
        <w:tc>
          <w:tcPr>
            <w:tcW w:w="3110" w:type="pct"/>
          </w:tcPr>
          <w:p w14:paraId="72139183" w14:textId="53A3D202" w:rsidR="00715292" w:rsidRPr="00642949" w:rsidRDefault="00642949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64294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-</w:t>
            </w:r>
          </w:p>
        </w:tc>
      </w:tr>
      <w:tr w:rsidR="00715292" w:rsidRPr="00137884" w14:paraId="3BAFF6C6" w14:textId="77777777" w:rsidTr="004B68EF">
        <w:tc>
          <w:tcPr>
            <w:tcW w:w="1890" w:type="pct"/>
          </w:tcPr>
          <w:p w14:paraId="7F69DE18" w14:textId="77777777" w:rsidR="00715292" w:rsidRPr="00137884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Atsiskaitomoji sąskaita</w:t>
            </w:r>
          </w:p>
        </w:tc>
        <w:tc>
          <w:tcPr>
            <w:tcW w:w="3110" w:type="pct"/>
          </w:tcPr>
          <w:p w14:paraId="1B7A3E2D" w14:textId="4D12B6FC" w:rsidR="00715292" w:rsidRPr="00642949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137884" w14:paraId="72F687E1" w14:textId="77777777" w:rsidTr="004B68EF">
        <w:trPr>
          <w:trHeight w:val="70"/>
        </w:trPr>
        <w:tc>
          <w:tcPr>
            <w:tcW w:w="1890" w:type="pct"/>
          </w:tcPr>
          <w:p w14:paraId="689AED22" w14:textId="77777777" w:rsidR="00715292" w:rsidRPr="00137884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Bankas, banko kodas</w:t>
            </w:r>
          </w:p>
        </w:tc>
        <w:tc>
          <w:tcPr>
            <w:tcW w:w="3110" w:type="pct"/>
          </w:tcPr>
          <w:p w14:paraId="1A881E13" w14:textId="6202CCD8" w:rsidR="00715292" w:rsidRPr="00642949" w:rsidRDefault="00715292" w:rsidP="00CD5651">
            <w:pPr>
              <w:shd w:val="clear" w:color="auto" w:fill="FFFFFF" w:themeFill="background1"/>
              <w:tabs>
                <w:tab w:val="left" w:pos="3060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137884" w14:paraId="22DD09A3" w14:textId="77777777" w:rsidTr="004B68EF">
        <w:tc>
          <w:tcPr>
            <w:tcW w:w="1890" w:type="pct"/>
          </w:tcPr>
          <w:p w14:paraId="76C7BFCA" w14:textId="77777777" w:rsidR="00715292" w:rsidRPr="00137884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Telefonas</w:t>
            </w:r>
          </w:p>
        </w:tc>
        <w:tc>
          <w:tcPr>
            <w:tcW w:w="3110" w:type="pct"/>
          </w:tcPr>
          <w:p w14:paraId="6815AEBA" w14:textId="20795882" w:rsidR="00715292" w:rsidRPr="00642949" w:rsidRDefault="00715292" w:rsidP="00642949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715292" w:rsidRPr="00137884" w14:paraId="6168979E" w14:textId="77777777" w:rsidTr="004B68EF">
        <w:tc>
          <w:tcPr>
            <w:tcW w:w="1890" w:type="pct"/>
          </w:tcPr>
          <w:p w14:paraId="14C7738E" w14:textId="77777777" w:rsidR="00715292" w:rsidRPr="001E7EED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E7EED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El. paštas</w:t>
            </w:r>
          </w:p>
        </w:tc>
        <w:tc>
          <w:tcPr>
            <w:tcW w:w="3110" w:type="pct"/>
          </w:tcPr>
          <w:p w14:paraId="42A8D10C" w14:textId="6A452520" w:rsidR="00715292" w:rsidRPr="001E7EED" w:rsidRDefault="00715292" w:rsidP="00642949">
            <w:pPr>
              <w:spacing w:after="0" w:line="276" w:lineRule="auto"/>
              <w:rPr>
                <w:rFonts w:ascii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715292" w:rsidRPr="00137884" w14:paraId="69D76F8F" w14:textId="77777777" w:rsidTr="004B68EF">
        <w:tc>
          <w:tcPr>
            <w:tcW w:w="1890" w:type="pct"/>
          </w:tcPr>
          <w:p w14:paraId="048D7593" w14:textId="77777777" w:rsidR="00715292" w:rsidRPr="001E7EED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E7EED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Atstovas</w:t>
            </w:r>
          </w:p>
        </w:tc>
        <w:tc>
          <w:tcPr>
            <w:tcW w:w="3110" w:type="pct"/>
          </w:tcPr>
          <w:p w14:paraId="41E42E77" w14:textId="2C382480" w:rsidR="00715292" w:rsidRPr="001E7EED" w:rsidRDefault="00642949" w:rsidP="0064294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EED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Priėmimo – skubios pagalbos skyriaus vedėja, laikinai atliekanti direktoriaus funkcijas </w:t>
            </w:r>
          </w:p>
        </w:tc>
      </w:tr>
      <w:tr w:rsidR="00715292" w:rsidRPr="00137884" w14:paraId="21EA2157" w14:textId="77777777" w:rsidTr="004B68EF">
        <w:tc>
          <w:tcPr>
            <w:tcW w:w="1890" w:type="pct"/>
          </w:tcPr>
          <w:p w14:paraId="08DFA31C" w14:textId="77777777" w:rsidR="00715292" w:rsidRPr="001E7EED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E7EED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Atstovavimo pagrindas</w:t>
            </w:r>
          </w:p>
        </w:tc>
        <w:tc>
          <w:tcPr>
            <w:tcW w:w="3110" w:type="pct"/>
          </w:tcPr>
          <w:p w14:paraId="06811AB4" w14:textId="79AE3BC6" w:rsidR="00715292" w:rsidRPr="001E7EED" w:rsidRDefault="00715292" w:rsidP="0064294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137884" w14:paraId="64265592" w14:textId="77777777" w:rsidTr="004B68EF">
        <w:tc>
          <w:tcPr>
            <w:tcW w:w="5000" w:type="pct"/>
            <w:gridSpan w:val="2"/>
          </w:tcPr>
          <w:p w14:paraId="2E0DD80E" w14:textId="77777777" w:rsidR="00715292" w:rsidRPr="00137884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b/>
                <w:sz w:val="24"/>
                <w:szCs w:val="24"/>
                <w:lang w:val="lt-LT"/>
              </w:rPr>
              <w:t>TIEKĖJAS</w:t>
            </w:r>
          </w:p>
        </w:tc>
      </w:tr>
      <w:tr w:rsidR="00715292" w:rsidRPr="00137884" w14:paraId="5FD83070" w14:textId="77777777" w:rsidTr="004B68EF">
        <w:tc>
          <w:tcPr>
            <w:tcW w:w="1890" w:type="pct"/>
          </w:tcPr>
          <w:p w14:paraId="2DAD9CA1" w14:textId="77777777" w:rsidR="00715292" w:rsidRPr="00137884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Pavadinimas</w:t>
            </w:r>
          </w:p>
        </w:tc>
        <w:tc>
          <w:tcPr>
            <w:tcW w:w="3110" w:type="pct"/>
          </w:tcPr>
          <w:p w14:paraId="785E971D" w14:textId="70787D0C" w:rsidR="00715292" w:rsidRPr="00137884" w:rsidRDefault="00753D7F" w:rsidP="0064294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UAB „Tradintek“</w:t>
            </w:r>
          </w:p>
        </w:tc>
      </w:tr>
      <w:tr w:rsidR="00715292" w:rsidRPr="00137884" w14:paraId="7BC18742" w14:textId="77777777" w:rsidTr="004B68EF">
        <w:tc>
          <w:tcPr>
            <w:tcW w:w="1890" w:type="pct"/>
          </w:tcPr>
          <w:p w14:paraId="03C7311A" w14:textId="77777777" w:rsidR="00715292" w:rsidRPr="00137884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Adresas</w:t>
            </w:r>
          </w:p>
        </w:tc>
        <w:tc>
          <w:tcPr>
            <w:tcW w:w="3110" w:type="pct"/>
          </w:tcPr>
          <w:p w14:paraId="0BB361F4" w14:textId="1BC92756" w:rsidR="00715292" w:rsidRPr="00137884" w:rsidRDefault="00753D7F" w:rsidP="0064294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753D7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Jasinskio g. 9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Vilnius</w:t>
            </w:r>
          </w:p>
        </w:tc>
      </w:tr>
      <w:tr w:rsidR="00715292" w:rsidRPr="00137884" w14:paraId="4FFFE1D0" w14:textId="77777777" w:rsidTr="004B68EF">
        <w:tc>
          <w:tcPr>
            <w:tcW w:w="1890" w:type="pct"/>
          </w:tcPr>
          <w:p w14:paraId="4A6EE2F7" w14:textId="77777777" w:rsidR="00715292" w:rsidRPr="00137884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Juridinio asmens kodas</w:t>
            </w:r>
          </w:p>
        </w:tc>
        <w:tc>
          <w:tcPr>
            <w:tcW w:w="3110" w:type="pct"/>
          </w:tcPr>
          <w:p w14:paraId="1B05FE77" w14:textId="4AD13557" w:rsidR="00715292" w:rsidRPr="00137884" w:rsidRDefault="00753D7F" w:rsidP="0064294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753D7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124942182</w:t>
            </w:r>
          </w:p>
        </w:tc>
      </w:tr>
      <w:tr w:rsidR="00715292" w:rsidRPr="00137884" w14:paraId="63DC90D7" w14:textId="77777777" w:rsidTr="004B68EF">
        <w:tc>
          <w:tcPr>
            <w:tcW w:w="1890" w:type="pct"/>
          </w:tcPr>
          <w:p w14:paraId="2686C673" w14:textId="77777777" w:rsidR="00715292" w:rsidRPr="00137884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PVM mokėtojo kodas</w:t>
            </w:r>
          </w:p>
        </w:tc>
        <w:tc>
          <w:tcPr>
            <w:tcW w:w="3110" w:type="pct"/>
          </w:tcPr>
          <w:p w14:paraId="1B77F41C" w14:textId="74F288BF" w:rsidR="00715292" w:rsidRPr="00137884" w:rsidRDefault="00753D7F" w:rsidP="0064294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753D7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LT249421811</w:t>
            </w:r>
          </w:p>
        </w:tc>
      </w:tr>
      <w:tr w:rsidR="00715292" w:rsidRPr="00137884" w14:paraId="0D75AF50" w14:textId="77777777" w:rsidTr="004B68EF">
        <w:tc>
          <w:tcPr>
            <w:tcW w:w="1890" w:type="pct"/>
          </w:tcPr>
          <w:p w14:paraId="1FAD6A90" w14:textId="77777777" w:rsidR="00715292" w:rsidRPr="00137884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Banko sąskaita</w:t>
            </w:r>
          </w:p>
        </w:tc>
        <w:tc>
          <w:tcPr>
            <w:tcW w:w="3110" w:type="pct"/>
          </w:tcPr>
          <w:p w14:paraId="5ADDE3B6" w14:textId="1A8D3C22" w:rsidR="00715292" w:rsidRPr="00137884" w:rsidRDefault="00715292" w:rsidP="0064294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137884" w14:paraId="0F396870" w14:textId="77777777" w:rsidTr="004B68EF">
        <w:tc>
          <w:tcPr>
            <w:tcW w:w="1890" w:type="pct"/>
          </w:tcPr>
          <w:p w14:paraId="76D33CA4" w14:textId="77777777" w:rsidR="00715292" w:rsidRPr="00137884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Bankas, banko kodas</w:t>
            </w:r>
          </w:p>
        </w:tc>
        <w:tc>
          <w:tcPr>
            <w:tcW w:w="3110" w:type="pct"/>
          </w:tcPr>
          <w:p w14:paraId="20CA62B4" w14:textId="37489E1F" w:rsidR="00715292" w:rsidRPr="00137884" w:rsidRDefault="00715292" w:rsidP="0064294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137884" w14:paraId="782F68C6" w14:textId="77777777" w:rsidTr="004B68EF">
        <w:tc>
          <w:tcPr>
            <w:tcW w:w="1890" w:type="pct"/>
          </w:tcPr>
          <w:p w14:paraId="28684A62" w14:textId="77777777" w:rsidR="00715292" w:rsidRPr="00137884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Telefonas</w:t>
            </w:r>
          </w:p>
        </w:tc>
        <w:tc>
          <w:tcPr>
            <w:tcW w:w="3110" w:type="pct"/>
          </w:tcPr>
          <w:p w14:paraId="43FA6632" w14:textId="77E6E6D2" w:rsidR="00715292" w:rsidRPr="00137884" w:rsidRDefault="00715292" w:rsidP="0064294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137884" w14:paraId="4FA878FE" w14:textId="77777777" w:rsidTr="004B68EF">
        <w:tc>
          <w:tcPr>
            <w:tcW w:w="1890" w:type="pct"/>
          </w:tcPr>
          <w:p w14:paraId="4DD36140" w14:textId="77777777" w:rsidR="00715292" w:rsidRPr="00137884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Faksas</w:t>
            </w:r>
          </w:p>
        </w:tc>
        <w:tc>
          <w:tcPr>
            <w:tcW w:w="3110" w:type="pct"/>
          </w:tcPr>
          <w:p w14:paraId="4146AEB0" w14:textId="77777777" w:rsidR="00715292" w:rsidRPr="00137884" w:rsidRDefault="00715292" w:rsidP="00CD5651">
            <w:pPr>
              <w:spacing w:after="0" w:line="276" w:lineRule="auto"/>
              <w:ind w:left="167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137884" w14:paraId="067A6B6E" w14:textId="77777777" w:rsidTr="004B68EF">
        <w:tc>
          <w:tcPr>
            <w:tcW w:w="1890" w:type="pct"/>
          </w:tcPr>
          <w:p w14:paraId="0D368710" w14:textId="77777777" w:rsidR="00715292" w:rsidRPr="00137884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El. paštas</w:t>
            </w:r>
          </w:p>
        </w:tc>
        <w:tc>
          <w:tcPr>
            <w:tcW w:w="3110" w:type="pct"/>
          </w:tcPr>
          <w:p w14:paraId="7FE81BAB" w14:textId="70320524" w:rsidR="00715292" w:rsidRPr="00137884" w:rsidRDefault="00715292" w:rsidP="0064294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137884" w14:paraId="05B95F92" w14:textId="77777777" w:rsidTr="004B68EF">
        <w:tc>
          <w:tcPr>
            <w:tcW w:w="1890" w:type="pct"/>
          </w:tcPr>
          <w:p w14:paraId="21781BA0" w14:textId="77777777" w:rsidR="00715292" w:rsidRPr="00137884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Atstovas</w:t>
            </w:r>
          </w:p>
        </w:tc>
        <w:tc>
          <w:tcPr>
            <w:tcW w:w="3110" w:type="pct"/>
          </w:tcPr>
          <w:p w14:paraId="17C8999A" w14:textId="49FC23D9" w:rsidR="00715292" w:rsidRPr="00137884" w:rsidRDefault="00715292" w:rsidP="0064294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715292" w:rsidRPr="00137884" w14:paraId="0A89923B" w14:textId="77777777" w:rsidTr="004B68EF">
        <w:tc>
          <w:tcPr>
            <w:tcW w:w="1890" w:type="pct"/>
          </w:tcPr>
          <w:p w14:paraId="3394277A" w14:textId="77777777" w:rsidR="00715292" w:rsidRPr="00137884" w:rsidRDefault="00715292" w:rsidP="00CD5651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Atstovavimo pagrindas</w:t>
            </w:r>
          </w:p>
        </w:tc>
        <w:tc>
          <w:tcPr>
            <w:tcW w:w="3110" w:type="pct"/>
          </w:tcPr>
          <w:p w14:paraId="55BB3914" w14:textId="068B9361" w:rsidR="00715292" w:rsidRPr="00137884" w:rsidRDefault="00753D7F" w:rsidP="0064294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Direktorius</w:t>
            </w:r>
          </w:p>
        </w:tc>
      </w:tr>
    </w:tbl>
    <w:p w14:paraId="0328CC22" w14:textId="4F2BE6ED" w:rsidR="00715292" w:rsidRPr="00137884" w:rsidRDefault="00715292" w:rsidP="00CD5651">
      <w:pPr>
        <w:spacing w:line="276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4796D7B2" w14:textId="77777777" w:rsidR="00715292" w:rsidRPr="00137884" w:rsidRDefault="00715292" w:rsidP="00CD5651">
      <w:pPr>
        <w:spacing w:after="200" w:line="276" w:lineRule="auto"/>
        <w:rPr>
          <w:rFonts w:ascii="Times New Roman" w:hAnsi="Times New Roman" w:cs="Times New Roman"/>
          <w:sz w:val="24"/>
          <w:szCs w:val="24"/>
          <w:lang w:val="lt-LT"/>
        </w:rPr>
      </w:pPr>
    </w:p>
    <w:tbl>
      <w:tblPr>
        <w:tblStyle w:val="TableGrid"/>
        <w:tblW w:w="9498" w:type="dxa"/>
        <w:tblInd w:w="-459" w:type="dxa"/>
        <w:tblLook w:val="04A0" w:firstRow="1" w:lastRow="0" w:firstColumn="1" w:lastColumn="0" w:noHBand="0" w:noVBand="1"/>
      </w:tblPr>
      <w:tblGrid>
        <w:gridCol w:w="2552"/>
        <w:gridCol w:w="2197"/>
        <w:gridCol w:w="2906"/>
        <w:gridCol w:w="1843"/>
      </w:tblGrid>
      <w:tr w:rsidR="008F05D5" w:rsidRPr="00137884" w14:paraId="3ACC1AAD" w14:textId="77777777" w:rsidTr="00E37ADB">
        <w:tc>
          <w:tcPr>
            <w:tcW w:w="2552" w:type="dxa"/>
          </w:tcPr>
          <w:p w14:paraId="022F5BBB" w14:textId="3780E3FD" w:rsidR="00715292" w:rsidRPr="00137884" w:rsidRDefault="00715292" w:rsidP="00CD565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Specialiųjų sutarties sąlygų nuostatos </w:t>
            </w:r>
            <w:r w:rsidRPr="001378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lastRenderedPageBreak/>
              <w:t>punkto Nr./pavadinimas</w:t>
            </w:r>
          </w:p>
        </w:tc>
        <w:tc>
          <w:tcPr>
            <w:tcW w:w="5103" w:type="dxa"/>
            <w:gridSpan w:val="2"/>
          </w:tcPr>
          <w:p w14:paraId="6DDEC629" w14:textId="4F21ED3C" w:rsidR="00715292" w:rsidRPr="00137884" w:rsidRDefault="00715292" w:rsidP="00CD5651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lastRenderedPageBreak/>
              <w:t>Specialiųjų sutarties sąlygų nuostata</w:t>
            </w:r>
          </w:p>
        </w:tc>
        <w:tc>
          <w:tcPr>
            <w:tcW w:w="1843" w:type="dxa"/>
          </w:tcPr>
          <w:p w14:paraId="1664F9B4" w14:textId="74675D66" w:rsidR="00715292" w:rsidRPr="00137884" w:rsidRDefault="00715292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Nuoroda į Bendrųjų </w:t>
            </w:r>
            <w:r w:rsidRPr="001378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lastRenderedPageBreak/>
              <w:t>sutarties sąlygų punktą/</w:t>
            </w:r>
            <w:r w:rsidR="001A295F" w:rsidRPr="001378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 </w:t>
            </w:r>
            <w:r w:rsidRPr="001378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skyrių</w:t>
            </w:r>
          </w:p>
        </w:tc>
      </w:tr>
      <w:tr w:rsidR="00BC13E3" w:rsidRPr="00137884" w14:paraId="11C44BF5" w14:textId="77777777" w:rsidTr="008B0270">
        <w:tc>
          <w:tcPr>
            <w:tcW w:w="9498" w:type="dxa"/>
            <w:gridSpan w:val="4"/>
          </w:tcPr>
          <w:p w14:paraId="4D780E2A" w14:textId="71E6F9A3" w:rsidR="00BC13E3" w:rsidRPr="00137884" w:rsidRDefault="00045E72" w:rsidP="00CD5651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b/>
                <w:bCs/>
              </w:rPr>
            </w:pPr>
            <w:r w:rsidRPr="00137884">
              <w:rPr>
                <w:b/>
                <w:bCs/>
              </w:rPr>
              <w:lastRenderedPageBreak/>
              <w:t>SUTARTIES DALYKAS</w:t>
            </w:r>
          </w:p>
        </w:tc>
      </w:tr>
      <w:tr w:rsidR="008F05D5" w:rsidRPr="00137884" w14:paraId="410B8384" w14:textId="77777777" w:rsidTr="00E37ADB">
        <w:tc>
          <w:tcPr>
            <w:tcW w:w="2552" w:type="dxa"/>
          </w:tcPr>
          <w:p w14:paraId="43281FBC" w14:textId="2CCCE618" w:rsidR="00715292" w:rsidRPr="00137884" w:rsidRDefault="00715292" w:rsidP="00CD5651">
            <w:pPr>
              <w:pStyle w:val="ListParagraph"/>
              <w:numPr>
                <w:ilvl w:val="1"/>
                <w:numId w:val="10"/>
              </w:numPr>
              <w:spacing w:line="276" w:lineRule="auto"/>
              <w:rPr>
                <w:b/>
                <w:bCs/>
              </w:rPr>
            </w:pPr>
            <w:r w:rsidRPr="00137884">
              <w:rPr>
                <w:b/>
                <w:bCs/>
              </w:rPr>
              <w:t xml:space="preserve"> </w:t>
            </w:r>
            <w:r w:rsidR="003C140F" w:rsidRPr="00137884">
              <w:rPr>
                <w:b/>
                <w:bCs/>
              </w:rPr>
              <w:t>Prekių</w:t>
            </w:r>
            <w:r w:rsidRPr="00137884">
              <w:rPr>
                <w:b/>
                <w:bCs/>
              </w:rPr>
              <w:t xml:space="preserve"> aprašymas</w:t>
            </w:r>
          </w:p>
        </w:tc>
        <w:tc>
          <w:tcPr>
            <w:tcW w:w="5103" w:type="dxa"/>
            <w:gridSpan w:val="2"/>
          </w:tcPr>
          <w:p w14:paraId="1DCD68F7" w14:textId="234EEAFB" w:rsidR="000B5CF1" w:rsidRDefault="14731426" w:rsidP="00626732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Perkamos </w:t>
            </w:r>
            <w:r w:rsidR="003C140F" w:rsidRPr="00137884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Prekės</w:t>
            </w:r>
            <w:r w:rsidRPr="00137884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:</w:t>
            </w:r>
            <w:r w:rsidRPr="0013788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  <w:t xml:space="preserve"> </w:t>
            </w:r>
            <w:r w:rsidR="00CE7649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urologo paslaugų tiekimui reikalinga medicininė įranga</w:t>
            </w:r>
            <w:r w:rsidR="00626732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:</w:t>
            </w:r>
          </w:p>
          <w:p w14:paraId="2ACE1121" w14:textId="0F6995B5" w:rsidR="000B5CF1" w:rsidRPr="000B5CF1" w:rsidRDefault="000B5CF1" w:rsidP="00CD565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II dalis – </w:t>
            </w:r>
            <w:r w:rsidR="00CE7649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Endoskopinių instrumentų rinkinys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;</w:t>
            </w:r>
          </w:p>
          <w:p w14:paraId="7FD5A516" w14:textId="191F2E33" w:rsidR="000479DE" w:rsidRPr="000B5CF1" w:rsidRDefault="000B5CF1" w:rsidP="00CD565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0B5CF1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III dalis – </w:t>
            </w:r>
            <w:r w:rsidR="00CE7649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Lankstus cistoskopas</w:t>
            </w:r>
            <w:r w:rsidRPr="000B5CF1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.</w:t>
            </w:r>
          </w:p>
          <w:p w14:paraId="755654AC" w14:textId="638E18AF" w:rsidR="008F05D5" w:rsidRPr="00137884" w:rsidRDefault="008F05D5" w:rsidP="00CD565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Išsamus </w:t>
            </w:r>
            <w:r w:rsidR="003C140F" w:rsidRPr="00137884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Prekių</w:t>
            </w:r>
            <w:r w:rsidR="00715292" w:rsidRPr="00137884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aprašymas ir kiti reikalavimai teikiamoms </w:t>
            </w:r>
            <w:r w:rsidR="003C140F" w:rsidRPr="00137884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Prekėms</w:t>
            </w:r>
            <w:r w:rsidR="00715292" w:rsidRPr="00137884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nustatyti Specialiųjų sutarties sąlygų 1 priede „Techninė specifikacija“ (toliau – Techninė specifikacija) ir 2 priede „Pasiūlymas“</w:t>
            </w:r>
            <w:r w:rsidR="0BE48582" w:rsidRPr="00137884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1843" w:type="dxa"/>
          </w:tcPr>
          <w:p w14:paraId="0BFB4179" w14:textId="40688997" w:rsidR="00715292" w:rsidRPr="00137884" w:rsidRDefault="008F05D5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4.2</w:t>
            </w:r>
            <w:r w:rsidR="00DA3B66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4.3</w:t>
            </w:r>
            <w:r w:rsidR="00DA3B66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8F05D5" w:rsidRPr="00137884" w14:paraId="2A5A1452" w14:textId="77777777" w:rsidTr="00E37ADB">
        <w:tc>
          <w:tcPr>
            <w:tcW w:w="2552" w:type="dxa"/>
          </w:tcPr>
          <w:p w14:paraId="71C14082" w14:textId="33C9EECF" w:rsidR="00715292" w:rsidRPr="00137884" w:rsidRDefault="008F05D5" w:rsidP="00CD5651">
            <w:pPr>
              <w:pStyle w:val="ListParagraph"/>
              <w:numPr>
                <w:ilvl w:val="1"/>
                <w:numId w:val="10"/>
              </w:numPr>
              <w:spacing w:line="276" w:lineRule="auto"/>
              <w:rPr>
                <w:b/>
                <w:bCs/>
              </w:rPr>
            </w:pPr>
            <w:r w:rsidRPr="00137884">
              <w:rPr>
                <w:b/>
                <w:bCs/>
              </w:rPr>
              <w:t xml:space="preserve"> Informacija apie ES finansuojamą projektą</w:t>
            </w:r>
          </w:p>
        </w:tc>
        <w:tc>
          <w:tcPr>
            <w:tcW w:w="5103" w:type="dxa"/>
            <w:gridSpan w:val="2"/>
          </w:tcPr>
          <w:p w14:paraId="70641749" w14:textId="540F70DB" w:rsidR="008F05D5" w:rsidRPr="00137884" w:rsidRDefault="008F05D5" w:rsidP="00CD565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Netaikoma</w:t>
            </w:r>
          </w:p>
          <w:p w14:paraId="1DD4A81A" w14:textId="6AEBFC50" w:rsidR="008F05D5" w:rsidRPr="00137884" w:rsidRDefault="008F05D5" w:rsidP="00CD5651">
            <w:pPr>
              <w:spacing w:after="0"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  <w:tc>
          <w:tcPr>
            <w:tcW w:w="1843" w:type="dxa"/>
          </w:tcPr>
          <w:p w14:paraId="02419E14" w14:textId="77777777" w:rsidR="00715292" w:rsidRPr="00137884" w:rsidRDefault="00715292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8F05D5" w:rsidRPr="00137884" w14:paraId="71F64D7A" w14:textId="77777777" w:rsidTr="00E37ADB">
        <w:tc>
          <w:tcPr>
            <w:tcW w:w="2552" w:type="dxa"/>
          </w:tcPr>
          <w:p w14:paraId="5CCA6A54" w14:textId="4C046D56" w:rsidR="00715292" w:rsidRPr="00137884" w:rsidRDefault="00F3745A" w:rsidP="00CD5651">
            <w:pPr>
              <w:pStyle w:val="ListParagraph"/>
              <w:numPr>
                <w:ilvl w:val="1"/>
                <w:numId w:val="10"/>
              </w:numPr>
              <w:spacing w:line="276" w:lineRule="auto"/>
              <w:rPr>
                <w:b/>
                <w:bCs/>
              </w:rPr>
            </w:pPr>
            <w:r w:rsidRPr="00137884">
              <w:rPr>
                <w:b/>
                <w:bCs/>
              </w:rPr>
              <w:t xml:space="preserve"> </w:t>
            </w:r>
            <w:r w:rsidR="008F05D5" w:rsidRPr="00137884">
              <w:rPr>
                <w:b/>
                <w:bCs/>
              </w:rPr>
              <w:t>Papildom</w:t>
            </w:r>
            <w:r w:rsidR="00BC13E3" w:rsidRPr="00137884">
              <w:rPr>
                <w:b/>
                <w:bCs/>
              </w:rPr>
              <w:t xml:space="preserve">os </w:t>
            </w:r>
            <w:r w:rsidR="003C140F" w:rsidRPr="00137884">
              <w:rPr>
                <w:b/>
                <w:bCs/>
              </w:rPr>
              <w:t>Prekės</w:t>
            </w:r>
            <w:r w:rsidR="008F05D5" w:rsidRPr="00137884">
              <w:rPr>
                <w:b/>
                <w:bCs/>
              </w:rPr>
              <w:t xml:space="preserve"> </w:t>
            </w:r>
          </w:p>
        </w:tc>
        <w:tc>
          <w:tcPr>
            <w:tcW w:w="5103" w:type="dxa"/>
            <w:gridSpan w:val="2"/>
          </w:tcPr>
          <w:p w14:paraId="622271C7" w14:textId="77777777" w:rsidR="00BC13E3" w:rsidRPr="00137884" w:rsidRDefault="00BC13E3" w:rsidP="00CD565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Netaikoma </w:t>
            </w:r>
          </w:p>
          <w:p w14:paraId="5C5DEF82" w14:textId="7501D49C" w:rsidR="00BC13E3" w:rsidRPr="00137884" w:rsidRDefault="00BC13E3" w:rsidP="00CD565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843" w:type="dxa"/>
          </w:tcPr>
          <w:p w14:paraId="1ABA23A6" w14:textId="532C1092" w:rsidR="00715292" w:rsidRPr="00137884" w:rsidRDefault="00045E72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4.</w:t>
            </w:r>
            <w:r w:rsidR="00BA3E9C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</w:t>
            </w:r>
            <w:r w:rsidR="00DA3B66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="009B4418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6.13</w:t>
            </w:r>
            <w:r w:rsidR="00DA3B66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045E72" w:rsidRPr="00137884" w14:paraId="0AA8F10C" w14:textId="77777777" w:rsidTr="008B0270">
        <w:tc>
          <w:tcPr>
            <w:tcW w:w="9498" w:type="dxa"/>
            <w:gridSpan w:val="4"/>
          </w:tcPr>
          <w:p w14:paraId="7401F88B" w14:textId="518CC749" w:rsidR="00045E72" w:rsidRPr="00137884" w:rsidRDefault="00045E72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 w:eastAsia="lt-LT"/>
              </w:rPr>
              <w:t xml:space="preserve">2. </w:t>
            </w:r>
            <w:r w:rsidR="003C140F" w:rsidRPr="00137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 w:eastAsia="lt-LT"/>
              </w:rPr>
              <w:t>PREKIŲ</w:t>
            </w:r>
            <w:r w:rsidRPr="00137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 w:eastAsia="lt-LT"/>
              </w:rPr>
              <w:t xml:space="preserve"> </w:t>
            </w:r>
            <w:r w:rsidR="003C140F" w:rsidRPr="00137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 w:eastAsia="lt-LT"/>
              </w:rPr>
              <w:t>PRISTATYMO</w:t>
            </w:r>
            <w:r w:rsidRPr="00137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 w:eastAsia="lt-LT"/>
              </w:rPr>
              <w:t xml:space="preserve"> TERMINAI</w:t>
            </w:r>
          </w:p>
        </w:tc>
      </w:tr>
      <w:tr w:rsidR="00EB570B" w:rsidRPr="00137884" w14:paraId="0716AD85" w14:textId="77777777" w:rsidTr="00E37ADB">
        <w:trPr>
          <w:trHeight w:val="418"/>
        </w:trPr>
        <w:tc>
          <w:tcPr>
            <w:tcW w:w="2552" w:type="dxa"/>
          </w:tcPr>
          <w:p w14:paraId="6561ECB0" w14:textId="5B83CAE6" w:rsidR="00EB570B" w:rsidRPr="00137884" w:rsidRDefault="00EB570B" w:rsidP="00CD5651">
            <w:pPr>
              <w:pStyle w:val="ListParagraph"/>
              <w:spacing w:line="276" w:lineRule="auto"/>
              <w:ind w:left="0"/>
              <w:jc w:val="both"/>
              <w:rPr>
                <w:rFonts w:eastAsia="Calibri"/>
                <w:b/>
                <w:bCs/>
              </w:rPr>
            </w:pPr>
            <w:r w:rsidRPr="00137884">
              <w:rPr>
                <w:rFonts w:eastAsia="Calibri"/>
                <w:b/>
                <w:bCs/>
              </w:rPr>
              <w:t xml:space="preserve">2.1. </w:t>
            </w:r>
            <w:r w:rsidR="003C140F" w:rsidRPr="00137884">
              <w:rPr>
                <w:rFonts w:eastAsia="Calibri"/>
                <w:b/>
                <w:bCs/>
              </w:rPr>
              <w:t>Prekių</w:t>
            </w:r>
            <w:r w:rsidRPr="00137884">
              <w:rPr>
                <w:rFonts w:eastAsia="Calibri"/>
                <w:b/>
                <w:bCs/>
              </w:rPr>
              <w:t xml:space="preserve"> </w:t>
            </w:r>
            <w:r w:rsidR="003C140F" w:rsidRPr="00137884">
              <w:rPr>
                <w:rFonts w:eastAsia="Calibri"/>
                <w:b/>
                <w:bCs/>
              </w:rPr>
              <w:t>pristatymo</w:t>
            </w:r>
            <w:r w:rsidRPr="00137884">
              <w:rPr>
                <w:rFonts w:eastAsia="Calibri"/>
                <w:b/>
                <w:bCs/>
              </w:rPr>
              <w:t xml:space="preserve"> terminas </w:t>
            </w:r>
          </w:p>
          <w:p w14:paraId="0E341947" w14:textId="77777777" w:rsidR="00EB570B" w:rsidRPr="00137884" w:rsidRDefault="00EB570B" w:rsidP="00CD5651">
            <w:pPr>
              <w:pStyle w:val="ListParagraph"/>
              <w:spacing w:line="276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5103" w:type="dxa"/>
            <w:gridSpan w:val="2"/>
          </w:tcPr>
          <w:p w14:paraId="53165528" w14:textId="161B36B9" w:rsidR="000D1E14" w:rsidRPr="000D1E14" w:rsidRDefault="000D1E14" w:rsidP="000479D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0D1E1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</w:t>
            </w:r>
            <w:r w:rsidR="001E538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rekės pagal sutartį turi būti pristatytos ne vėliau kaip per </w:t>
            </w:r>
            <w:r w:rsidR="00CE7649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90 kalendorinių dienų nuo </w:t>
            </w:r>
            <w:r w:rsidR="001E538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sutarties įsigaliojimo dienos</w:t>
            </w:r>
            <w:r w:rsidR="008420C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pagal Pirkėjo ir Tiekėjo iš anksto suderintą grafiką</w:t>
            </w:r>
            <w:r w:rsidR="001E538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  <w:p w14:paraId="61D17D3C" w14:textId="77777777" w:rsidR="000D1E14" w:rsidRDefault="000D1E14" w:rsidP="000479DE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</w:p>
          <w:p w14:paraId="7FBA69F1" w14:textId="71A645A7" w:rsidR="00674DC8" w:rsidRPr="00CE7649" w:rsidRDefault="000479DE" w:rsidP="00CE764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</w:pPr>
            <w:r w:rsidRPr="00047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Prekės turi būti pristatomos tiekėjo transportu</w:t>
            </w:r>
            <w:r w:rsidR="00CE7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 ir lėšomis</w:t>
            </w:r>
            <w:r w:rsidRPr="00047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, adresu </w:t>
            </w:r>
            <w:r w:rsidR="00CE7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Kalno g. 40</w:t>
            </w:r>
            <w:r w:rsidRPr="00047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, </w:t>
            </w:r>
            <w:r w:rsidR="00CE7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Telšiai</w:t>
            </w:r>
            <w:r w:rsidRPr="00047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, į VšĮ </w:t>
            </w:r>
            <w:r w:rsidR="00CE7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Regioninė</w:t>
            </w:r>
            <w:r w:rsidRPr="00047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 </w:t>
            </w:r>
            <w:r w:rsidR="00CE7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Telšių</w:t>
            </w:r>
            <w:r w:rsidRPr="000479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 ligoninė.</w:t>
            </w:r>
            <w:r w:rsidR="006F3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 Konkretus prekių pristatymo laikas turi būti suderintas su Ligoninės atstovu iš anksto. </w:t>
            </w:r>
          </w:p>
        </w:tc>
        <w:tc>
          <w:tcPr>
            <w:tcW w:w="1843" w:type="dxa"/>
          </w:tcPr>
          <w:p w14:paraId="2D7F48C0" w14:textId="34A635BC" w:rsidR="00EB570B" w:rsidRPr="00137884" w:rsidRDefault="00BA3E9C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4.4.</w:t>
            </w:r>
          </w:p>
        </w:tc>
      </w:tr>
      <w:tr w:rsidR="002F0B0F" w:rsidRPr="00137884" w14:paraId="413CC371" w14:textId="77777777" w:rsidTr="00E37ADB">
        <w:trPr>
          <w:trHeight w:val="418"/>
        </w:trPr>
        <w:tc>
          <w:tcPr>
            <w:tcW w:w="2552" w:type="dxa"/>
          </w:tcPr>
          <w:p w14:paraId="5EF5840D" w14:textId="14B46711" w:rsidR="002F0B0F" w:rsidRPr="00137884" w:rsidRDefault="002F0B0F" w:rsidP="00CD5651">
            <w:pPr>
              <w:pStyle w:val="ListParagraph"/>
              <w:spacing w:line="276" w:lineRule="auto"/>
              <w:ind w:left="0"/>
              <w:jc w:val="both"/>
              <w:rPr>
                <w:rFonts w:eastAsia="Calibri"/>
                <w:b/>
                <w:bCs/>
              </w:rPr>
            </w:pPr>
            <w:r w:rsidRPr="00137884">
              <w:rPr>
                <w:rFonts w:eastAsia="Calibri"/>
                <w:b/>
                <w:bCs/>
              </w:rPr>
              <w:t>2.2. Prekių pristatymo terminas, kai Prekės pristatomos etapais/ periodais</w:t>
            </w:r>
          </w:p>
        </w:tc>
        <w:tc>
          <w:tcPr>
            <w:tcW w:w="5103" w:type="dxa"/>
            <w:gridSpan w:val="2"/>
          </w:tcPr>
          <w:p w14:paraId="7B830E43" w14:textId="77777777" w:rsidR="002F0B0F" w:rsidRPr="00137884" w:rsidRDefault="002F0B0F" w:rsidP="00CD565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Netaikoma </w:t>
            </w:r>
          </w:p>
          <w:p w14:paraId="0BD7C7C2" w14:textId="1BEFE444" w:rsidR="002F0B0F" w:rsidRPr="00137884" w:rsidRDefault="002F0B0F" w:rsidP="00CD565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/>
              </w:rPr>
            </w:pPr>
          </w:p>
        </w:tc>
        <w:tc>
          <w:tcPr>
            <w:tcW w:w="1843" w:type="dxa"/>
          </w:tcPr>
          <w:p w14:paraId="70171991" w14:textId="5BA9584A" w:rsidR="002F0B0F" w:rsidRPr="00137884" w:rsidRDefault="002E3855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8.10</w:t>
            </w:r>
            <w:r w:rsidR="00DA3B66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045E72" w:rsidRPr="00137884" w14:paraId="06892488" w14:textId="77777777" w:rsidTr="008B0270">
        <w:tc>
          <w:tcPr>
            <w:tcW w:w="9498" w:type="dxa"/>
            <w:gridSpan w:val="4"/>
          </w:tcPr>
          <w:p w14:paraId="679CD44B" w14:textId="776A7C2C" w:rsidR="00045E72" w:rsidRPr="00137884" w:rsidRDefault="00045E72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  <w:t xml:space="preserve">3. </w:t>
            </w:r>
            <w:r w:rsidRPr="0013788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t-LT"/>
              </w:rPr>
              <w:t>SUTARTIES KAINA IR MOKĖJIMO TVARKA</w:t>
            </w:r>
          </w:p>
        </w:tc>
      </w:tr>
      <w:tr w:rsidR="00045E72" w:rsidRPr="00137884" w14:paraId="21EFA8F1" w14:textId="77777777" w:rsidTr="00E37ADB">
        <w:tc>
          <w:tcPr>
            <w:tcW w:w="2552" w:type="dxa"/>
          </w:tcPr>
          <w:p w14:paraId="24EBD347" w14:textId="12330547" w:rsidR="00045E72" w:rsidRPr="00137884" w:rsidRDefault="00045E72" w:rsidP="00CD5651">
            <w:pPr>
              <w:spacing w:line="276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137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3.1. Sutarčiai taikoma </w:t>
            </w:r>
            <w:r w:rsidRPr="0013788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val="lt-LT"/>
              </w:rPr>
              <w:t xml:space="preserve"> </w:t>
            </w:r>
            <w:r w:rsidRPr="00137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kainodara</w:t>
            </w:r>
          </w:p>
        </w:tc>
        <w:tc>
          <w:tcPr>
            <w:tcW w:w="5103" w:type="dxa"/>
            <w:gridSpan w:val="2"/>
          </w:tcPr>
          <w:p w14:paraId="77026751" w14:textId="4BCDDBA8" w:rsidR="00D53543" w:rsidRPr="00DA2386" w:rsidRDefault="00D53543" w:rsidP="00D53543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after="384"/>
              <w:jc w:val="both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DA2386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Fiksuoto</w:t>
            </w:r>
            <w:r w:rsidR="008420C4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s kainos. </w:t>
            </w:r>
            <w:r w:rsidRPr="00DA23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</w:p>
          <w:p w14:paraId="06151A72" w14:textId="07843C1A" w:rsidR="00045E72" w:rsidRPr="00137884" w:rsidRDefault="00045E72" w:rsidP="00F87717">
            <w:pPr>
              <w:tabs>
                <w:tab w:val="left" w:pos="567"/>
                <w:tab w:val="left" w:pos="851"/>
                <w:tab w:val="left" w:pos="992"/>
                <w:tab w:val="left" w:pos="1134"/>
              </w:tabs>
              <w:spacing w:after="384"/>
              <w:jc w:val="both"/>
              <w:textAlignment w:val="center"/>
              <w:rPr>
                <w:rFonts w:ascii="Times New Roman" w:eastAsia="Arial" w:hAnsi="Times New Roman" w:cs="Times New Roman"/>
                <w:sz w:val="20"/>
                <w:szCs w:val="20"/>
                <w:lang w:val="lt-LT" w:eastAsia="lt-LT"/>
              </w:rPr>
            </w:pPr>
          </w:p>
        </w:tc>
        <w:tc>
          <w:tcPr>
            <w:tcW w:w="1843" w:type="dxa"/>
          </w:tcPr>
          <w:p w14:paraId="72A43E1C" w14:textId="33E53EFC" w:rsidR="00045E72" w:rsidRPr="00137884" w:rsidRDefault="00045E72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6.1</w:t>
            </w:r>
            <w:r w:rsidR="00DA3B66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045E72" w:rsidRPr="00137884" w14:paraId="357BB587" w14:textId="77777777" w:rsidTr="00E37ADB">
        <w:tc>
          <w:tcPr>
            <w:tcW w:w="2552" w:type="dxa"/>
          </w:tcPr>
          <w:p w14:paraId="32178E44" w14:textId="7D8E02C7" w:rsidR="00045E72" w:rsidRPr="00137884" w:rsidRDefault="00764E2A" w:rsidP="00CD5651">
            <w:pPr>
              <w:spacing w:line="276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1378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/>
              </w:rPr>
              <w:t>3.2. Pradinės Sutarties vertė</w:t>
            </w:r>
          </w:p>
        </w:tc>
        <w:tc>
          <w:tcPr>
            <w:tcW w:w="5103" w:type="dxa"/>
            <w:gridSpan w:val="2"/>
          </w:tcPr>
          <w:p w14:paraId="73DFF3D0" w14:textId="77777777" w:rsidR="00626732" w:rsidRDefault="008420C4" w:rsidP="00CD565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13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>Pradinės Sutarties vertė yra</w:t>
            </w:r>
            <w:r w:rsidR="006267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>:</w:t>
            </w:r>
          </w:p>
          <w:p w14:paraId="240BBB06" w14:textId="1CB3DCE4" w:rsidR="00626732" w:rsidRDefault="00626732" w:rsidP="00CD565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2 pirkimo daliai – 15100.00 </w:t>
            </w:r>
            <w:r w:rsidR="008420C4" w:rsidRPr="0013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Eur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(penkiolika tūkstančių vienas šimtas EUR</w:t>
            </w:r>
            <w:r w:rsidR="008420C4" w:rsidRPr="0013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),</w:t>
            </w:r>
            <w:r w:rsidR="008420C4" w:rsidRPr="0013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 </w:t>
            </w:r>
            <w:r w:rsidR="008420C4" w:rsidRPr="001378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be pridėtinės vertės mokesčio</w:t>
            </w:r>
            <w:r w:rsidR="008420C4" w:rsidRPr="0013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 (toliau – </w:t>
            </w:r>
            <w:r w:rsidR="008420C4" w:rsidRPr="001378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PVM</w:t>
            </w:r>
            <w:r w:rsidR="008420C4" w:rsidRPr="0013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>;</w:t>
            </w:r>
          </w:p>
          <w:p w14:paraId="6ADE7428" w14:textId="15A32876" w:rsidR="00626732" w:rsidRDefault="00626732" w:rsidP="00CD5651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3 pirkimo daliai – 34000.00 Eur (trisdešimt keturi tūkstančiai EUR), </w:t>
            </w:r>
            <w:r w:rsidRPr="001378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be pridėtinės vertės mokesčio</w:t>
            </w:r>
            <w:r w:rsidRPr="0013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 (toliau – </w:t>
            </w:r>
            <w:r w:rsidRPr="001378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PVM</w:t>
            </w:r>
            <w:r w:rsidRPr="0013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>;</w:t>
            </w:r>
          </w:p>
          <w:p w14:paraId="4CB99ED1" w14:textId="7199602E" w:rsidR="00045E72" w:rsidRPr="00137884" w:rsidRDefault="008420C4" w:rsidP="00CD56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lastRenderedPageBreak/>
              <w:t xml:space="preserve">Šioje Sutartyje </w:t>
            </w:r>
            <w:r w:rsidRPr="00137884">
              <w:rPr>
                <w:rFonts w:ascii="Times New Roman" w:eastAsia="Times New Roman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Pradinės Sutarties vertė yra lygi </w:t>
            </w:r>
            <w:r w:rsidRPr="00137884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laimėjusio tiekėjo pasiūlymo kainai be PVM, nurodytai už visą Sutartyje nurodytą perkamų Prekių kiekį ir (ar) apimtį.</w:t>
            </w:r>
          </w:p>
        </w:tc>
        <w:tc>
          <w:tcPr>
            <w:tcW w:w="1843" w:type="dxa"/>
          </w:tcPr>
          <w:p w14:paraId="080EA925" w14:textId="7A1A7EDB" w:rsidR="00045E72" w:rsidRPr="00137884" w:rsidRDefault="00764E2A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lastRenderedPageBreak/>
              <w:t>6.1</w:t>
            </w:r>
            <w:r w:rsidR="00DA3B66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6.2</w:t>
            </w:r>
            <w:r w:rsidR="00DA3B66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045E72" w:rsidRPr="00137884" w14:paraId="080FAAE1" w14:textId="77777777" w:rsidTr="00E37ADB">
        <w:tc>
          <w:tcPr>
            <w:tcW w:w="2552" w:type="dxa"/>
          </w:tcPr>
          <w:p w14:paraId="69D84724" w14:textId="302754FF" w:rsidR="00764E2A" w:rsidRPr="00137884" w:rsidRDefault="00764E2A" w:rsidP="00CD5651">
            <w:pPr>
              <w:pStyle w:val="ListParagraph"/>
              <w:spacing w:line="276" w:lineRule="auto"/>
              <w:ind w:left="0"/>
              <w:jc w:val="both"/>
              <w:rPr>
                <w:rFonts w:eastAsia="Calibri"/>
                <w:b/>
                <w:bCs/>
                <w:i/>
                <w:iCs/>
              </w:rPr>
            </w:pPr>
            <w:r w:rsidRPr="00137884">
              <w:rPr>
                <w:rFonts w:eastAsia="Calibri"/>
                <w:b/>
                <w:bCs/>
              </w:rPr>
              <w:t>3.3</w:t>
            </w:r>
            <w:r w:rsidRPr="00137884">
              <w:rPr>
                <w:rFonts w:eastAsia="Arial Unicode MS"/>
                <w:b/>
                <w:bCs/>
              </w:rPr>
              <w:t xml:space="preserve"> </w:t>
            </w:r>
            <w:r w:rsidR="008420C4">
              <w:rPr>
                <w:rFonts w:eastAsia="Arial Unicode MS"/>
                <w:b/>
                <w:bCs/>
              </w:rPr>
              <w:t>Sutarties kaina</w:t>
            </w:r>
          </w:p>
          <w:p w14:paraId="321515B5" w14:textId="77777777" w:rsidR="00045E72" w:rsidRPr="00137884" w:rsidRDefault="00045E72" w:rsidP="00CD5651">
            <w:pPr>
              <w:spacing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</w:pPr>
          </w:p>
        </w:tc>
        <w:tc>
          <w:tcPr>
            <w:tcW w:w="5103" w:type="dxa"/>
            <w:gridSpan w:val="2"/>
          </w:tcPr>
          <w:p w14:paraId="4988CB65" w14:textId="77777777" w:rsidR="00626732" w:rsidRDefault="008420C4" w:rsidP="008420C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137884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Sutarties kaina yra</w:t>
            </w:r>
            <w:r w:rsidR="00626732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:</w:t>
            </w:r>
          </w:p>
          <w:p w14:paraId="3CBE48A3" w14:textId="7D5BC617" w:rsidR="00626732" w:rsidRDefault="00626732" w:rsidP="00626732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2 pirkimo daliai – 18271.00 </w:t>
            </w:r>
            <w:r w:rsidRPr="0013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Eur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(aštuoniolika tūkstančių du šimtai septyniasdešimt vienas EUR</w:t>
            </w:r>
            <w:r w:rsidRPr="0013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 su PVM. PVM sudaro 3171 Eur (tris tūkstančius vieną šimtą septyniasdešimt vieną Eur. </w:t>
            </w:r>
          </w:p>
          <w:p w14:paraId="6DEE9A24" w14:textId="1FD01373" w:rsidR="00556832" w:rsidRPr="00137884" w:rsidRDefault="00626732" w:rsidP="00626732">
            <w:pPr>
              <w:spacing w:line="276" w:lineRule="auto"/>
              <w:jc w:val="both"/>
              <w:rPr>
                <w:rFonts w:eastAsia="Calibri"/>
                <w:i/>
                <w:iCs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3 pirkimo daliai – 41140.00 </w:t>
            </w:r>
            <w:r w:rsidRPr="0013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Eur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(keturiasdešimt vienas tūkstantis vienas šimtas keturiasdešimt EUR</w:t>
            </w:r>
            <w:r w:rsidRPr="001378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 su PVM. PVM sudaro 7140 Eur (septynis </w:t>
            </w:r>
            <w:r w:rsidR="00B40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 xml:space="preserve">tūkstančiai vienas šimtas keturiasdešimt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Eur</w:t>
            </w:r>
            <w:r w:rsidR="00B40A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 w:eastAsia="lt-LT"/>
              </w:rPr>
              <w:t>.</w:t>
            </w:r>
          </w:p>
        </w:tc>
        <w:tc>
          <w:tcPr>
            <w:tcW w:w="1843" w:type="dxa"/>
          </w:tcPr>
          <w:p w14:paraId="759C4BAA" w14:textId="433B07B6" w:rsidR="00045E72" w:rsidRPr="00137884" w:rsidRDefault="00764E2A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6.</w:t>
            </w:r>
            <w:r w:rsidR="009260E8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</w:t>
            </w:r>
            <w:r w:rsidR="00DA3B66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045E72" w:rsidRPr="00137884" w14:paraId="5783705D" w14:textId="77777777" w:rsidTr="00E37ADB">
        <w:tc>
          <w:tcPr>
            <w:tcW w:w="2552" w:type="dxa"/>
          </w:tcPr>
          <w:p w14:paraId="678D9D2A" w14:textId="7FBB3D0F" w:rsidR="00764E2A" w:rsidRPr="00137884" w:rsidRDefault="00764E2A" w:rsidP="00CD5651">
            <w:pPr>
              <w:pStyle w:val="ListParagraph"/>
              <w:spacing w:line="276" w:lineRule="auto"/>
              <w:ind w:left="0"/>
              <w:jc w:val="both"/>
              <w:rPr>
                <w:rFonts w:eastAsia="Calibri"/>
                <w:b/>
                <w:bCs/>
              </w:rPr>
            </w:pPr>
            <w:r w:rsidRPr="00137884">
              <w:rPr>
                <w:rFonts w:eastAsia="Arial Unicode MS"/>
                <w:b/>
                <w:bCs/>
                <w:color w:val="000000"/>
                <w:bdr w:val="nil"/>
              </w:rPr>
              <w:t xml:space="preserve">3.4. Sutarties kainos/ įkainių perskaičiavimas </w:t>
            </w:r>
          </w:p>
          <w:p w14:paraId="5C1B1F6D" w14:textId="77777777" w:rsidR="00045E72" w:rsidRPr="00137884" w:rsidRDefault="00045E72" w:rsidP="00CD5651">
            <w:pPr>
              <w:spacing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</w:pPr>
          </w:p>
        </w:tc>
        <w:tc>
          <w:tcPr>
            <w:tcW w:w="5103" w:type="dxa"/>
            <w:gridSpan w:val="2"/>
          </w:tcPr>
          <w:p w14:paraId="4E7CD831" w14:textId="40A045D8" w:rsidR="00764E2A" w:rsidRPr="002C55A9" w:rsidRDefault="00764E2A" w:rsidP="00CD565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lt-LT"/>
              </w:rPr>
            </w:pPr>
            <w:r w:rsidRPr="002C55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lt-LT"/>
              </w:rPr>
              <w:t>Sutarties įkainiai nebus perskaičiuojami:</w:t>
            </w:r>
          </w:p>
          <w:p w14:paraId="49E3F6EF" w14:textId="77777777" w:rsidR="002C55A9" w:rsidRPr="002C55A9" w:rsidRDefault="00764E2A" w:rsidP="002C55A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lt-LT"/>
              </w:rPr>
            </w:pPr>
            <w:r w:rsidRPr="002C55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lt-LT"/>
              </w:rPr>
              <w:t xml:space="preserve">- pagal bendrą kainų lygio kitimą, </w:t>
            </w:r>
          </w:p>
          <w:p w14:paraId="117BDE7B" w14:textId="749A203F" w:rsidR="002C55A9" w:rsidRPr="002C55A9" w:rsidRDefault="002C55A9" w:rsidP="002C55A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lt-LT"/>
              </w:rPr>
            </w:pPr>
            <w:r w:rsidRPr="002C55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lt-LT"/>
              </w:rPr>
              <w:t>-pagal Prekių grupių kainų pokyčius;</w:t>
            </w:r>
          </w:p>
          <w:p w14:paraId="17918073" w14:textId="498514CD" w:rsidR="00045E72" w:rsidRPr="00247A3F" w:rsidRDefault="00764E2A" w:rsidP="002C55A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881798"/>
                <w:sz w:val="24"/>
                <w:szCs w:val="24"/>
                <w:highlight w:val="yellow"/>
                <w:u w:val="single"/>
                <w:lang w:val="lt-LT"/>
              </w:rPr>
            </w:pPr>
            <w:r w:rsidRPr="002C55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lt-LT"/>
              </w:rPr>
              <w:t>- dėl kitų mokesčių pasikeitimų</w:t>
            </w:r>
            <w:r w:rsidRPr="002C55A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val="lt-LT"/>
              </w:rPr>
              <w:t xml:space="preserve"> </w:t>
            </w:r>
          </w:p>
        </w:tc>
        <w:tc>
          <w:tcPr>
            <w:tcW w:w="1843" w:type="dxa"/>
          </w:tcPr>
          <w:p w14:paraId="43F98C2D" w14:textId="4AF98822" w:rsidR="00045E72" w:rsidRPr="00137884" w:rsidRDefault="00764E2A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6.</w:t>
            </w:r>
            <w:r w:rsidR="009260E8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</w:t>
            </w:r>
            <w:r w:rsidR="00DA3B66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E22494" w:rsidRPr="00137884" w14:paraId="6C741243" w14:textId="77777777" w:rsidTr="00E37ADB">
        <w:tc>
          <w:tcPr>
            <w:tcW w:w="2552" w:type="dxa"/>
          </w:tcPr>
          <w:p w14:paraId="425A9211" w14:textId="72104E72" w:rsidR="00E22494" w:rsidRPr="00137884" w:rsidRDefault="00E22494" w:rsidP="00CD5651">
            <w:pPr>
              <w:pStyle w:val="ListParagraph"/>
              <w:spacing w:line="276" w:lineRule="auto"/>
              <w:ind w:left="0"/>
              <w:jc w:val="both"/>
              <w:rPr>
                <w:rFonts w:eastAsia="Calibri"/>
                <w:b/>
                <w:bCs/>
                <w:i/>
                <w:iCs/>
              </w:rPr>
            </w:pPr>
            <w:r w:rsidRPr="00137884">
              <w:rPr>
                <w:rFonts w:eastAsia="Arial Unicode MS"/>
                <w:b/>
                <w:bCs/>
                <w:color w:val="000000"/>
                <w:bdr w:val="nil"/>
              </w:rPr>
              <w:t>3.5. Atsiskaitymo su Tiekėju terminas</w:t>
            </w:r>
          </w:p>
        </w:tc>
        <w:tc>
          <w:tcPr>
            <w:tcW w:w="5103" w:type="dxa"/>
            <w:gridSpan w:val="2"/>
          </w:tcPr>
          <w:p w14:paraId="27A27137" w14:textId="5444C15D" w:rsidR="00E22494" w:rsidRPr="00137884" w:rsidRDefault="00DF3A02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646528">
              <w:rPr>
                <w:rFonts w:ascii="Times New Roman" w:eastAsia="Arial Unicode MS" w:hAnsi="Times New Roman" w:cs="Times New Roman"/>
                <w:iCs/>
                <w:sz w:val="24"/>
                <w:szCs w:val="24"/>
                <w:bdr w:val="nil"/>
                <w:lang w:val="lt-LT" w:eastAsia="lt-LT"/>
              </w:rPr>
              <w:t>30 kalendorinių dienų.</w:t>
            </w:r>
          </w:p>
        </w:tc>
        <w:tc>
          <w:tcPr>
            <w:tcW w:w="1843" w:type="dxa"/>
          </w:tcPr>
          <w:p w14:paraId="1DDE190F" w14:textId="24A99C7C" w:rsidR="00E22494" w:rsidRPr="00137884" w:rsidRDefault="00E22494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6.</w:t>
            </w:r>
            <w:r w:rsidR="009260E8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</w:t>
            </w:r>
            <w:r w:rsidR="00722FE2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E22494" w:rsidRPr="00137884" w14:paraId="19133B1C" w14:textId="77777777" w:rsidTr="00E37ADB">
        <w:tc>
          <w:tcPr>
            <w:tcW w:w="2552" w:type="dxa"/>
          </w:tcPr>
          <w:p w14:paraId="3BED8EEC" w14:textId="43B25A43" w:rsidR="00E22494" w:rsidRPr="00137884" w:rsidRDefault="59FA1F36" w:rsidP="00CD5651">
            <w:pPr>
              <w:spacing w:line="276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/>
              </w:rPr>
            </w:pPr>
            <w:r w:rsidRPr="0013788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3.</w:t>
            </w:r>
            <w:r w:rsidR="00224FBD" w:rsidRPr="0013788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6</w:t>
            </w:r>
            <w:r w:rsidRPr="0013788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. </w:t>
            </w:r>
            <w:r w:rsidRPr="00137884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Atsiskaitymas su</w:t>
            </w:r>
            <w:r w:rsidR="29609724" w:rsidRPr="00137884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 xml:space="preserve"> </w:t>
            </w:r>
            <w:r w:rsidRPr="00137884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 xml:space="preserve"> Tiekėju</w:t>
            </w:r>
            <w:r w:rsidR="52C248D3" w:rsidRPr="00137884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 xml:space="preserve"> </w:t>
            </w:r>
            <w:r w:rsidR="11C19CA4" w:rsidRPr="00137884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(</w:t>
            </w:r>
            <w:r w:rsidR="52C248D3" w:rsidRPr="00137884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etapais</w:t>
            </w:r>
            <w:r w:rsidR="66D1D255" w:rsidRPr="00137884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/>
              </w:rPr>
              <w:t>/periodiškai)</w:t>
            </w:r>
          </w:p>
        </w:tc>
        <w:tc>
          <w:tcPr>
            <w:tcW w:w="5103" w:type="dxa"/>
            <w:gridSpan w:val="2"/>
          </w:tcPr>
          <w:p w14:paraId="2390D3DF" w14:textId="4821377C" w:rsidR="0009587D" w:rsidRPr="00DF3A02" w:rsidRDefault="169BA71B" w:rsidP="00DF3A02">
            <w:pPr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color w:val="00B050"/>
                <w:sz w:val="24"/>
                <w:szCs w:val="24"/>
                <w:lang w:val="lt-LT" w:eastAsia="lt-LT"/>
              </w:rPr>
            </w:pPr>
            <w:r w:rsidRPr="0013788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 xml:space="preserve">Netaikoma </w:t>
            </w:r>
          </w:p>
        </w:tc>
        <w:tc>
          <w:tcPr>
            <w:tcW w:w="1843" w:type="dxa"/>
          </w:tcPr>
          <w:p w14:paraId="061CC737" w14:textId="254B07D1" w:rsidR="00E22494" w:rsidRPr="00137884" w:rsidRDefault="00E22494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6.</w:t>
            </w:r>
            <w:r w:rsidR="009260E8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7</w:t>
            </w:r>
            <w:r w:rsidR="00722FE2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="00BC039A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8.10</w:t>
            </w:r>
            <w:r w:rsidR="00722FE2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2C109D" w:rsidRPr="00137884" w14:paraId="76D87F46" w14:textId="77777777" w:rsidTr="00E37ADB">
        <w:tc>
          <w:tcPr>
            <w:tcW w:w="2552" w:type="dxa"/>
          </w:tcPr>
          <w:p w14:paraId="202C9894" w14:textId="69218968" w:rsidR="002C109D" w:rsidRPr="00137884" w:rsidRDefault="002C109D" w:rsidP="00CD5651">
            <w:pPr>
              <w:spacing w:line="276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13788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  <w:t>3.</w:t>
            </w:r>
            <w:r w:rsidR="001D5DE8" w:rsidRPr="0013788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  <w:t>7</w:t>
            </w:r>
            <w:r w:rsidRPr="0013788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bdr w:val="nil"/>
                <w:lang w:val="lt-LT" w:eastAsia="lt-LT"/>
              </w:rPr>
              <w:t xml:space="preserve">. Avansas </w:t>
            </w:r>
          </w:p>
        </w:tc>
        <w:tc>
          <w:tcPr>
            <w:tcW w:w="5103" w:type="dxa"/>
            <w:gridSpan w:val="2"/>
          </w:tcPr>
          <w:p w14:paraId="2398866C" w14:textId="241654EC" w:rsidR="00EB570B" w:rsidRPr="00137884" w:rsidRDefault="00EB570B" w:rsidP="00CD5651">
            <w:pPr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color w:val="00B050"/>
                <w:sz w:val="24"/>
                <w:szCs w:val="24"/>
                <w:lang w:val="lt-LT" w:eastAsia="lt-LT"/>
              </w:rPr>
            </w:pPr>
            <w:r w:rsidRPr="00137884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Netaikoma</w:t>
            </w:r>
            <w:r w:rsidR="057D04A5" w:rsidRPr="00137884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</w:t>
            </w:r>
          </w:p>
          <w:p w14:paraId="69E62514" w14:textId="3D5A7833" w:rsidR="002C109D" w:rsidRPr="00137884" w:rsidRDefault="002C109D" w:rsidP="00CD5651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lt-LT" w:eastAsia="lt-LT"/>
              </w:rPr>
              <w:t xml:space="preserve"> </w:t>
            </w:r>
          </w:p>
        </w:tc>
        <w:tc>
          <w:tcPr>
            <w:tcW w:w="1843" w:type="dxa"/>
          </w:tcPr>
          <w:p w14:paraId="3D295CC3" w14:textId="096FBFB5" w:rsidR="002C109D" w:rsidRPr="00137884" w:rsidRDefault="002C109D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6.1</w:t>
            </w:r>
            <w:r w:rsidR="009260E8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0</w:t>
            </w:r>
            <w:r w:rsidR="00722FE2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-6.1</w:t>
            </w:r>
            <w:r w:rsidR="009260E8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2</w:t>
            </w:r>
            <w:r w:rsidR="00722FE2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2C109D" w:rsidRPr="00137884" w14:paraId="505F4B7C" w14:textId="77777777" w:rsidTr="008B0270">
        <w:tc>
          <w:tcPr>
            <w:tcW w:w="9498" w:type="dxa"/>
            <w:gridSpan w:val="4"/>
          </w:tcPr>
          <w:p w14:paraId="7731E65C" w14:textId="6CA24237" w:rsidR="002C109D" w:rsidRPr="00137884" w:rsidRDefault="002C109D" w:rsidP="00E37AD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4. </w:t>
            </w:r>
            <w:r w:rsidR="00BA3E9C" w:rsidRPr="00137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PAPILDOMAS </w:t>
            </w:r>
            <w:r w:rsidRPr="00137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SUTARTIES ĮVYKDYMO UŽTIKRINIMAS</w:t>
            </w:r>
          </w:p>
        </w:tc>
      </w:tr>
      <w:tr w:rsidR="002C109D" w:rsidRPr="00137884" w14:paraId="2FF03EC0" w14:textId="77777777" w:rsidTr="008B0270">
        <w:tc>
          <w:tcPr>
            <w:tcW w:w="9498" w:type="dxa"/>
            <w:gridSpan w:val="4"/>
          </w:tcPr>
          <w:p w14:paraId="755A9AC4" w14:textId="0C06C527" w:rsidR="00E04419" w:rsidRPr="00137884" w:rsidRDefault="00E04419" w:rsidP="00CD565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4.1. </w:t>
            </w:r>
            <w:r w:rsidR="00714894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Papildomų sutarties įvykdymo užtikrinimo priemonių nereikalaujama. </w:t>
            </w:r>
          </w:p>
        </w:tc>
      </w:tr>
      <w:tr w:rsidR="00106A1E" w:rsidRPr="00137884" w14:paraId="296EC222" w14:textId="77777777" w:rsidTr="008B0270">
        <w:tc>
          <w:tcPr>
            <w:tcW w:w="9498" w:type="dxa"/>
            <w:gridSpan w:val="4"/>
          </w:tcPr>
          <w:p w14:paraId="2582E3ED" w14:textId="01DA7E83" w:rsidR="00106A1E" w:rsidRPr="00137884" w:rsidRDefault="00106A1E" w:rsidP="00CD5651">
            <w:pPr>
              <w:suppressAutoHyphens/>
              <w:spacing w:after="0" w:line="276" w:lineRule="auto"/>
              <w:ind w:firstLine="56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 w:eastAsia="ar-SA"/>
              </w:rPr>
            </w:pPr>
            <w:r w:rsidRPr="00137884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lt-LT" w:eastAsia="lt-LT"/>
              </w:rPr>
              <w:t xml:space="preserve">5. </w:t>
            </w:r>
            <w:r w:rsidRPr="00137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 w:eastAsia="ar-SA"/>
              </w:rPr>
              <w:t>ŠALIŲ TEISĖS IR PAREIGOS</w:t>
            </w:r>
          </w:p>
        </w:tc>
      </w:tr>
      <w:tr w:rsidR="00106A1E" w:rsidRPr="00137884" w14:paraId="21C98D05" w14:textId="77777777" w:rsidTr="00E37ADB">
        <w:tc>
          <w:tcPr>
            <w:tcW w:w="2552" w:type="dxa"/>
          </w:tcPr>
          <w:p w14:paraId="191A4D53" w14:textId="4D70CFBB" w:rsidR="00106A1E" w:rsidRPr="00137884" w:rsidRDefault="00106A1E" w:rsidP="00A20C41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13788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 xml:space="preserve">5.1. Papildomi </w:t>
            </w:r>
            <w:r w:rsidR="009B4418" w:rsidRPr="0013788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Pirkėjo</w:t>
            </w:r>
            <w:r w:rsidRPr="0013788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 xml:space="preserve"> </w:t>
            </w:r>
            <w:r w:rsidR="001713EC" w:rsidRPr="0013788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 xml:space="preserve">ir Tiekėjo </w:t>
            </w:r>
            <w:r w:rsidRPr="0013788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įsipareigojimai</w:t>
            </w:r>
            <w:r w:rsidR="001713EC" w:rsidRPr="00137884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 xml:space="preserve"> ir teisės </w:t>
            </w:r>
          </w:p>
        </w:tc>
        <w:tc>
          <w:tcPr>
            <w:tcW w:w="5103" w:type="dxa"/>
            <w:gridSpan w:val="2"/>
          </w:tcPr>
          <w:p w14:paraId="21151AC2" w14:textId="68E379DC" w:rsidR="00106A1E" w:rsidRPr="007969EE" w:rsidRDefault="007969EE" w:rsidP="00CD5651">
            <w:pPr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i/>
                <w:iCs/>
                <w:sz w:val="24"/>
                <w:szCs w:val="24"/>
                <w:bdr w:val="nil"/>
                <w:lang w:val="lt-LT" w:eastAsia="lt-LT"/>
              </w:rPr>
            </w:pPr>
            <w:r w:rsidRPr="007969EE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Papildomų Pirkėjo ir Tiekėjo įsipareigojimų ir teisių nenumatoma.</w:t>
            </w:r>
          </w:p>
        </w:tc>
        <w:tc>
          <w:tcPr>
            <w:tcW w:w="1843" w:type="dxa"/>
          </w:tcPr>
          <w:p w14:paraId="1CB6E485" w14:textId="77777777" w:rsidR="00106A1E" w:rsidRPr="00137884" w:rsidRDefault="00106A1E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5 skyrius</w:t>
            </w:r>
          </w:p>
          <w:p w14:paraId="41B04165" w14:textId="2F6985D4" w:rsidR="00AC3BF5" w:rsidRPr="00137884" w:rsidRDefault="00AC3BF5" w:rsidP="00C4767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C12BAE" w:rsidRPr="00137884" w14:paraId="6DC7294D" w14:textId="77777777" w:rsidTr="008B0270">
        <w:tc>
          <w:tcPr>
            <w:tcW w:w="9498" w:type="dxa"/>
            <w:gridSpan w:val="4"/>
          </w:tcPr>
          <w:p w14:paraId="5BB299E7" w14:textId="36EEF8B1" w:rsidR="00C12BAE" w:rsidRPr="005962EB" w:rsidRDefault="00EB40E0" w:rsidP="00CD565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76" w:lineRule="auto"/>
              <w:ind w:firstLine="562"/>
              <w:jc w:val="center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</w:pPr>
            <w:r w:rsidRPr="005962E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6</w:t>
            </w:r>
            <w:r w:rsidR="00C12BAE" w:rsidRPr="005962EB"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bdr w:val="nil"/>
                <w:lang w:val="lt-LT" w:eastAsia="lt-LT"/>
              </w:rPr>
              <w:t>. ŠALIŲ ATSAKOMYBĖ</w:t>
            </w:r>
          </w:p>
        </w:tc>
      </w:tr>
      <w:tr w:rsidR="00C91741" w:rsidRPr="00137884" w14:paraId="6E369095" w14:textId="77777777" w:rsidTr="00E37ADB">
        <w:tc>
          <w:tcPr>
            <w:tcW w:w="2552" w:type="dxa"/>
          </w:tcPr>
          <w:p w14:paraId="482FF05C" w14:textId="2D5FC957" w:rsidR="00C91741" w:rsidRPr="00137884" w:rsidRDefault="00EB40E0" w:rsidP="00CD5651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13788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6</w:t>
            </w:r>
            <w:r w:rsidR="00615165" w:rsidRPr="0013788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.</w:t>
            </w:r>
            <w:r w:rsidR="00DF3DFA" w:rsidRPr="0013788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1</w:t>
            </w:r>
            <w:r w:rsidR="00615165" w:rsidRPr="0013788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. </w:t>
            </w:r>
            <w:r w:rsidR="009B4418" w:rsidRPr="0013788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Pirkėj</w:t>
            </w:r>
            <w:r w:rsidR="00F601C5" w:rsidRPr="0013788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ui taikomos netesybos </w:t>
            </w:r>
            <w:r w:rsidR="00BA3E9C" w:rsidRPr="0013788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dėl apmokėjimo vėlavimo</w:t>
            </w:r>
          </w:p>
          <w:p w14:paraId="58EAF223" w14:textId="4D07614B" w:rsidR="00615165" w:rsidRPr="00137884" w:rsidRDefault="00615165" w:rsidP="00CD5651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i/>
                <w:iCs/>
                <w:color w:val="000000"/>
                <w:sz w:val="24"/>
                <w:szCs w:val="24"/>
                <w:bdr w:val="nil"/>
                <w:lang w:val="lt-LT" w:eastAsia="lt-LT"/>
              </w:rPr>
            </w:pPr>
          </w:p>
        </w:tc>
        <w:tc>
          <w:tcPr>
            <w:tcW w:w="5103" w:type="dxa"/>
            <w:gridSpan w:val="2"/>
          </w:tcPr>
          <w:p w14:paraId="48580267" w14:textId="1F1C2BE4" w:rsidR="00C91741" w:rsidRPr="005962EB" w:rsidRDefault="00BA3E9C" w:rsidP="00CD5651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5962E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Netesybų dydis taikomas toks, koks numatytas Bendrosiose sutarties sąlygose.</w:t>
            </w:r>
            <w:r w:rsidRPr="005962E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 </w:t>
            </w:r>
            <w:r w:rsidR="002C22B3" w:rsidRPr="005962E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 </w:t>
            </w:r>
          </w:p>
        </w:tc>
        <w:tc>
          <w:tcPr>
            <w:tcW w:w="1843" w:type="dxa"/>
          </w:tcPr>
          <w:p w14:paraId="73611383" w14:textId="654FF3BC" w:rsidR="00C91741" w:rsidRPr="00137884" w:rsidRDefault="00F601C5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10.2</w:t>
            </w:r>
            <w:r w:rsidR="00722FE2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C91741" w:rsidRPr="00137884" w14:paraId="35ADE20C" w14:textId="77777777" w:rsidTr="00E37ADB">
        <w:tc>
          <w:tcPr>
            <w:tcW w:w="2552" w:type="dxa"/>
          </w:tcPr>
          <w:p w14:paraId="3E55980B" w14:textId="0D8D40C1" w:rsidR="00C91741" w:rsidRPr="00137884" w:rsidRDefault="00EB40E0" w:rsidP="00CD5651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13788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6</w:t>
            </w:r>
            <w:r w:rsidR="00FD3577" w:rsidRPr="0013788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.</w:t>
            </w:r>
            <w:r w:rsidR="00DF3DFA" w:rsidRPr="0013788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2</w:t>
            </w:r>
            <w:r w:rsidR="00FD3577" w:rsidRPr="0013788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. </w:t>
            </w:r>
            <w:r w:rsidR="002C22B3" w:rsidRPr="0013788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Tiekėjui taikomos netesybos</w:t>
            </w:r>
          </w:p>
        </w:tc>
        <w:tc>
          <w:tcPr>
            <w:tcW w:w="5103" w:type="dxa"/>
            <w:gridSpan w:val="2"/>
          </w:tcPr>
          <w:p w14:paraId="74B6B7D5" w14:textId="6CD4896C" w:rsidR="006C46B8" w:rsidRPr="005962EB" w:rsidRDefault="000D1E14" w:rsidP="00CD5651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5962EB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 w:eastAsia="lt-LT"/>
              </w:rPr>
              <w:t>Netesybų dydis taikomas toks, koks numatytas Bendrosiose sutarties sąlygose.</w:t>
            </w:r>
            <w:r w:rsidRPr="005962E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  </w:t>
            </w:r>
          </w:p>
        </w:tc>
        <w:tc>
          <w:tcPr>
            <w:tcW w:w="1843" w:type="dxa"/>
          </w:tcPr>
          <w:p w14:paraId="20B75E6B" w14:textId="2B5DC0D5" w:rsidR="00C91741" w:rsidRPr="00137884" w:rsidRDefault="002C22B3" w:rsidP="00CD565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10.3</w:t>
            </w:r>
            <w:r w:rsidR="00722FE2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DF3DFA" w:rsidRPr="00137884" w14:paraId="5CA35BF9" w14:textId="77777777" w:rsidTr="00E37ADB">
        <w:tc>
          <w:tcPr>
            <w:tcW w:w="2552" w:type="dxa"/>
          </w:tcPr>
          <w:p w14:paraId="1DDEE4C1" w14:textId="53F7CA89" w:rsidR="00DF3DFA" w:rsidRPr="00137884" w:rsidRDefault="00DF3DFA" w:rsidP="00DF3DFA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3788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6.3. Bauda, taikoma Tiekėjui, nutraukus </w:t>
            </w:r>
            <w:r w:rsidRPr="0013788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lastRenderedPageBreak/>
              <w:t xml:space="preserve">Sutartį dėl esminio Sutarties pažeidimo </w:t>
            </w:r>
          </w:p>
        </w:tc>
        <w:tc>
          <w:tcPr>
            <w:tcW w:w="5103" w:type="dxa"/>
            <w:gridSpan w:val="2"/>
          </w:tcPr>
          <w:p w14:paraId="0AFA8A85" w14:textId="02ACFDA8" w:rsidR="00DF3DFA" w:rsidRPr="00247A3F" w:rsidRDefault="007969EE" w:rsidP="005962EB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lt-LT"/>
              </w:rPr>
            </w:pPr>
            <w:r w:rsidRPr="007969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lastRenderedPageBreak/>
              <w:t xml:space="preserve">10 proc. nuo pradinės sutarties vertės. </w:t>
            </w:r>
          </w:p>
        </w:tc>
        <w:tc>
          <w:tcPr>
            <w:tcW w:w="1843" w:type="dxa"/>
          </w:tcPr>
          <w:p w14:paraId="48A0D1F4" w14:textId="45F7A604" w:rsidR="00DF3DFA" w:rsidRPr="00137884" w:rsidRDefault="00DF3DFA" w:rsidP="00DF3D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10.5</w:t>
            </w:r>
            <w:r w:rsidR="00722FE2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DF3DFA" w:rsidRPr="00137884" w14:paraId="65A1CC0B" w14:textId="77777777" w:rsidTr="00E37ADB">
        <w:tc>
          <w:tcPr>
            <w:tcW w:w="2552" w:type="dxa"/>
          </w:tcPr>
          <w:p w14:paraId="4900CD06" w14:textId="4BD85474" w:rsidR="00DF3DFA" w:rsidRPr="00137884" w:rsidRDefault="00DF3DFA" w:rsidP="00DF3DFA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1378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6.4. Bauda  Tiekėjui už Subtiekėjo pakeitimą be Pirkėjo raštiško sutikimo</w:t>
            </w:r>
          </w:p>
        </w:tc>
        <w:tc>
          <w:tcPr>
            <w:tcW w:w="5103" w:type="dxa"/>
            <w:gridSpan w:val="2"/>
          </w:tcPr>
          <w:p w14:paraId="3EC64CBA" w14:textId="0E52EAE6" w:rsidR="00DF3DFA" w:rsidRPr="00247A3F" w:rsidRDefault="007969EE" w:rsidP="00DF3DFA">
            <w:pPr>
              <w:spacing w:line="27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highlight w:val="yellow"/>
                <w:bdr w:val="nil"/>
                <w:lang w:val="lt-LT" w:eastAsia="lt-LT"/>
              </w:rPr>
            </w:pPr>
            <w:r w:rsidRPr="007969EE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>100 Eur</w:t>
            </w:r>
          </w:p>
        </w:tc>
        <w:tc>
          <w:tcPr>
            <w:tcW w:w="1843" w:type="dxa"/>
          </w:tcPr>
          <w:p w14:paraId="587A4479" w14:textId="1B5FADFF" w:rsidR="00DF3DFA" w:rsidRPr="00137884" w:rsidRDefault="00DF3DFA" w:rsidP="00DF3D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14.4</w:t>
            </w:r>
            <w:r w:rsidR="00722FE2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DF3DFA" w:rsidRPr="00137884" w14:paraId="54D6CA9A" w14:textId="77777777" w:rsidTr="00E37ADB">
        <w:tc>
          <w:tcPr>
            <w:tcW w:w="2552" w:type="dxa"/>
          </w:tcPr>
          <w:p w14:paraId="1BC4814E" w14:textId="625D5FE1" w:rsidR="00DF3DFA" w:rsidRPr="00137884" w:rsidRDefault="00DF3DFA" w:rsidP="00DF3DFA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 xml:space="preserve">6.5. Papildomai taikomos baudos </w:t>
            </w:r>
          </w:p>
        </w:tc>
        <w:tc>
          <w:tcPr>
            <w:tcW w:w="5103" w:type="dxa"/>
            <w:gridSpan w:val="2"/>
          </w:tcPr>
          <w:p w14:paraId="5CA15258" w14:textId="2B7858C5" w:rsidR="00DF3DFA" w:rsidRPr="00247A3F" w:rsidRDefault="00DF3DFA" w:rsidP="000D1E14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color w:val="00B050"/>
                <w:sz w:val="24"/>
                <w:szCs w:val="24"/>
                <w:highlight w:val="yellow"/>
                <w:lang w:val="lt-LT"/>
              </w:rPr>
            </w:pPr>
          </w:p>
        </w:tc>
        <w:tc>
          <w:tcPr>
            <w:tcW w:w="1843" w:type="dxa"/>
          </w:tcPr>
          <w:p w14:paraId="33E0DEF9" w14:textId="77777777" w:rsidR="00DF3DFA" w:rsidRPr="00137884" w:rsidRDefault="00DF3DFA" w:rsidP="00DF3D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C2594F" w:rsidRPr="00137884" w14:paraId="4F06DEBB" w14:textId="77777777" w:rsidTr="00E37ADB">
        <w:tc>
          <w:tcPr>
            <w:tcW w:w="2552" w:type="dxa"/>
          </w:tcPr>
          <w:p w14:paraId="11AD59EA" w14:textId="60E4AF00" w:rsidR="00C2594F" w:rsidRPr="00137884" w:rsidRDefault="00C2594F" w:rsidP="00DF3DFA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6.6. Solidarios atsakomybės taikymas</w:t>
            </w:r>
          </w:p>
        </w:tc>
        <w:tc>
          <w:tcPr>
            <w:tcW w:w="5103" w:type="dxa"/>
            <w:gridSpan w:val="2"/>
          </w:tcPr>
          <w:p w14:paraId="425F1716" w14:textId="0B0336C5" w:rsidR="00C2594F" w:rsidRPr="00137884" w:rsidRDefault="00C2594F" w:rsidP="00C2594F">
            <w:pPr>
              <w:spacing w:line="27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>Netaikoma</w:t>
            </w:r>
          </w:p>
        </w:tc>
        <w:tc>
          <w:tcPr>
            <w:tcW w:w="1843" w:type="dxa"/>
          </w:tcPr>
          <w:p w14:paraId="55057FDB" w14:textId="0D1A01D2" w:rsidR="00C2594F" w:rsidRPr="00137884" w:rsidRDefault="00C2594F" w:rsidP="00DF3D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10.8</w:t>
            </w:r>
          </w:p>
        </w:tc>
      </w:tr>
      <w:tr w:rsidR="00DF3DFA" w:rsidRPr="00137884" w14:paraId="2B746820" w14:textId="77777777" w:rsidTr="008B0270">
        <w:tc>
          <w:tcPr>
            <w:tcW w:w="9498" w:type="dxa"/>
            <w:gridSpan w:val="4"/>
          </w:tcPr>
          <w:p w14:paraId="754321CB" w14:textId="0A561703" w:rsidR="00DF3DFA" w:rsidRPr="00137884" w:rsidRDefault="00DF3DFA" w:rsidP="00DF3DFA">
            <w:pPr>
              <w:tabs>
                <w:tab w:val="left" w:pos="284"/>
                <w:tab w:val="left" w:pos="851"/>
                <w:tab w:val="left" w:pos="900"/>
                <w:tab w:val="left" w:pos="1134"/>
                <w:tab w:val="left" w:pos="1276"/>
                <w:tab w:val="left" w:pos="1418"/>
                <w:tab w:val="left" w:pos="1560"/>
                <w:tab w:val="left" w:pos="1843"/>
              </w:tabs>
              <w:spacing w:after="0" w:line="276" w:lineRule="auto"/>
              <w:ind w:firstLine="56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</w:pPr>
            <w:r w:rsidRPr="001378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7. SUTARTIES GALIOJIMAS, STABDYMAS IR PRATĘSIMAS</w:t>
            </w:r>
          </w:p>
        </w:tc>
      </w:tr>
      <w:tr w:rsidR="00DF3DFA" w:rsidRPr="00137884" w14:paraId="078E8108" w14:textId="77777777" w:rsidTr="00E37ADB">
        <w:tc>
          <w:tcPr>
            <w:tcW w:w="2552" w:type="dxa"/>
          </w:tcPr>
          <w:p w14:paraId="2BCB6560" w14:textId="6C0A725C" w:rsidR="00DF3DFA" w:rsidRPr="00137884" w:rsidRDefault="00DF3DFA" w:rsidP="00DF3DFA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bdr w:val="nil"/>
                <w:lang w:val="lt-LT"/>
              </w:rPr>
            </w:pPr>
            <w:r w:rsidRPr="001378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7.</w:t>
            </w:r>
            <w:r w:rsidR="007969E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1</w:t>
            </w:r>
            <w:r w:rsidRPr="001378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. Sutarties pratęsimas</w:t>
            </w:r>
          </w:p>
        </w:tc>
        <w:tc>
          <w:tcPr>
            <w:tcW w:w="5103" w:type="dxa"/>
            <w:gridSpan w:val="2"/>
          </w:tcPr>
          <w:p w14:paraId="03B01F35" w14:textId="1287935D" w:rsidR="00DF3DFA" w:rsidRPr="00137884" w:rsidRDefault="00DF3DFA" w:rsidP="00DF3DFA">
            <w:pPr>
              <w:tabs>
                <w:tab w:val="left" w:pos="284"/>
                <w:tab w:val="left" w:pos="851"/>
                <w:tab w:val="left" w:pos="900"/>
                <w:tab w:val="left" w:pos="1134"/>
                <w:tab w:val="left" w:pos="1276"/>
                <w:tab w:val="left" w:pos="1418"/>
                <w:tab w:val="left" w:pos="1560"/>
                <w:tab w:val="left" w:pos="1843"/>
              </w:tabs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Sutarties pratęsimas numatomas, kai </w:t>
            </w: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yra Bendrosiose sutarties sąlygose numatyti pagrindai. </w:t>
            </w:r>
          </w:p>
          <w:p w14:paraId="34FCCDDF" w14:textId="4AB4C45E" w:rsidR="006F50CD" w:rsidRPr="00137884" w:rsidRDefault="006F50CD" w:rsidP="000E5091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00B050"/>
                <w:sz w:val="24"/>
                <w:szCs w:val="24"/>
                <w:lang w:val="lt-LT"/>
              </w:rPr>
            </w:pPr>
          </w:p>
        </w:tc>
        <w:tc>
          <w:tcPr>
            <w:tcW w:w="1843" w:type="dxa"/>
          </w:tcPr>
          <w:p w14:paraId="6172AE1D" w14:textId="4C7EF7B2" w:rsidR="00DF3DFA" w:rsidRPr="00137884" w:rsidRDefault="00DF3DFA" w:rsidP="00DF3D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12.10</w:t>
            </w:r>
            <w:r w:rsidR="00722FE2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="00B63541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arba 12.11</w:t>
            </w:r>
          </w:p>
        </w:tc>
      </w:tr>
      <w:tr w:rsidR="00DF3DFA" w:rsidRPr="00137884" w14:paraId="3B555668" w14:textId="77777777" w:rsidTr="00E37ADB">
        <w:tc>
          <w:tcPr>
            <w:tcW w:w="2552" w:type="dxa"/>
          </w:tcPr>
          <w:p w14:paraId="0DAF04E9" w14:textId="04FF5F4A" w:rsidR="00DF3DFA" w:rsidRPr="00137884" w:rsidRDefault="00DF3DFA" w:rsidP="00DF3DFA">
            <w:pPr>
              <w:tabs>
                <w:tab w:val="left" w:pos="993"/>
              </w:tabs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iCs/>
                <w:sz w:val="24"/>
                <w:szCs w:val="24"/>
                <w:lang w:val="lt-LT"/>
              </w:rPr>
            </w:pPr>
            <w:r w:rsidRPr="00137884">
              <w:rPr>
                <w:rFonts w:ascii="Times New Roman" w:eastAsia="Calibri" w:hAnsi="Times New Roman" w:cs="Times New Roman"/>
                <w:b/>
                <w:sz w:val="24"/>
                <w:szCs w:val="24"/>
                <w:lang w:val="lt-LT"/>
              </w:rPr>
              <w:t>7.</w:t>
            </w:r>
            <w:r w:rsidR="007969EE">
              <w:rPr>
                <w:rFonts w:ascii="Times New Roman" w:eastAsia="Calibri" w:hAnsi="Times New Roman" w:cs="Times New Roman"/>
                <w:b/>
                <w:sz w:val="24"/>
                <w:szCs w:val="24"/>
                <w:lang w:val="lt-LT"/>
              </w:rPr>
              <w:t>2</w:t>
            </w:r>
            <w:r w:rsidRPr="00137884">
              <w:rPr>
                <w:rFonts w:ascii="Times New Roman" w:eastAsia="Calibri" w:hAnsi="Times New Roman" w:cs="Times New Roman"/>
                <w:b/>
                <w:sz w:val="24"/>
                <w:szCs w:val="24"/>
                <w:lang w:val="lt-LT"/>
              </w:rPr>
              <w:t>. Sutarties pratęsimo metu taikoma kainodara</w:t>
            </w:r>
          </w:p>
        </w:tc>
        <w:tc>
          <w:tcPr>
            <w:tcW w:w="5103" w:type="dxa"/>
            <w:gridSpan w:val="2"/>
          </w:tcPr>
          <w:p w14:paraId="79A4D3EB" w14:textId="0D48CA8C" w:rsidR="00DF3DFA" w:rsidRPr="00137884" w:rsidRDefault="00DF3DFA" w:rsidP="00B53F6E">
            <w:pPr>
              <w:tabs>
                <w:tab w:val="left" w:pos="993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</w:pPr>
            <w:r w:rsidRPr="0013788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Už </w:t>
            </w:r>
            <w:r w:rsidR="00681DED" w:rsidRPr="0013788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pristatytas </w:t>
            </w:r>
            <w:r w:rsidRPr="00137884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Prekes apmokama </w:t>
            </w:r>
            <w:r w:rsidRPr="00137884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 xml:space="preserve">Pasiūlyme nurodyta </w:t>
            </w:r>
            <w:r w:rsidR="00247A3F">
              <w:rPr>
                <w:rFonts w:ascii="Times New Roman" w:eastAsia="Times New Roman" w:hAnsi="Times New Roman" w:cs="Times New Roman"/>
                <w:sz w:val="24"/>
                <w:szCs w:val="24"/>
                <w:lang w:val="lt-LT" w:eastAsia="lt-LT"/>
              </w:rPr>
              <w:t>kaina.</w:t>
            </w:r>
          </w:p>
          <w:p w14:paraId="0E5C1A37" w14:textId="17654883" w:rsidR="00DF3DFA" w:rsidRPr="00137884" w:rsidRDefault="00DF3DFA" w:rsidP="00DF3DFA">
            <w:pPr>
              <w:tabs>
                <w:tab w:val="left" w:pos="284"/>
                <w:tab w:val="left" w:pos="851"/>
                <w:tab w:val="left" w:pos="900"/>
                <w:tab w:val="left" w:pos="1134"/>
                <w:tab w:val="left" w:pos="1276"/>
                <w:tab w:val="left" w:pos="1418"/>
                <w:tab w:val="left" w:pos="1560"/>
                <w:tab w:val="left" w:pos="1843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val="lt-LT"/>
              </w:rPr>
            </w:pPr>
          </w:p>
        </w:tc>
        <w:tc>
          <w:tcPr>
            <w:tcW w:w="1843" w:type="dxa"/>
          </w:tcPr>
          <w:p w14:paraId="7E6672F6" w14:textId="58830544" w:rsidR="00DF3DFA" w:rsidRPr="00137884" w:rsidRDefault="00DF3DFA" w:rsidP="00DF3DFA">
            <w:pPr>
              <w:tabs>
                <w:tab w:val="left" w:pos="993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12 skyrius</w:t>
            </w:r>
          </w:p>
        </w:tc>
      </w:tr>
      <w:tr w:rsidR="00DF3DFA" w:rsidRPr="00137884" w14:paraId="077AD697" w14:textId="77777777" w:rsidTr="008B0270">
        <w:tc>
          <w:tcPr>
            <w:tcW w:w="9498" w:type="dxa"/>
            <w:gridSpan w:val="4"/>
          </w:tcPr>
          <w:p w14:paraId="4ADC7B81" w14:textId="60601DC9" w:rsidR="00DF3DFA" w:rsidRPr="00137884" w:rsidRDefault="00DF3DFA" w:rsidP="00DF3DFA">
            <w:pPr>
              <w:spacing w:after="0" w:line="276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r w:rsidRPr="00137884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8. SUTARTIES NUTRAUKIMAS IR KEITIMAS</w:t>
            </w:r>
          </w:p>
        </w:tc>
      </w:tr>
      <w:tr w:rsidR="00DF3DFA" w:rsidRPr="00137884" w14:paraId="1D6C76A5" w14:textId="77777777" w:rsidTr="00247A3F">
        <w:trPr>
          <w:trHeight w:val="8180"/>
        </w:trPr>
        <w:tc>
          <w:tcPr>
            <w:tcW w:w="2552" w:type="dxa"/>
          </w:tcPr>
          <w:p w14:paraId="379CDB5F" w14:textId="66DF7940" w:rsidR="00DF3DFA" w:rsidRPr="00137884" w:rsidRDefault="00DF3DFA" w:rsidP="00DF3DFA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13788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8.1. </w:t>
            </w:r>
            <w:r w:rsidRPr="00137884">
              <w:rPr>
                <w:rFonts w:ascii="Times New Roman" w:eastAsia="Arial Unicode MS" w:hAnsi="Times New Roman" w:cs="Times New Roman"/>
                <w:b/>
                <w:bCs/>
                <w:color w:val="000000" w:themeColor="text1"/>
                <w:sz w:val="24"/>
                <w:szCs w:val="24"/>
                <w:lang w:val="lt-LT" w:eastAsia="lt-LT"/>
              </w:rPr>
              <w:t>Esminiai Sutarties pažeidimai</w:t>
            </w:r>
          </w:p>
        </w:tc>
        <w:tc>
          <w:tcPr>
            <w:tcW w:w="5103" w:type="dxa"/>
            <w:gridSpan w:val="2"/>
          </w:tcPr>
          <w:p w14:paraId="6F399953" w14:textId="57F85A4E" w:rsidR="00DF3DFA" w:rsidRPr="00137884" w:rsidRDefault="00DF3DFA" w:rsidP="00DF3DFA">
            <w:pPr>
              <w:tabs>
                <w:tab w:val="left" w:pos="810"/>
              </w:tabs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E</w:t>
            </w:r>
            <w:r w:rsidRPr="0013788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  <w:t xml:space="preserve">sminiais Sutarties pažeidimais laikomi Bendrosiose sutarties sąlygose, </w:t>
            </w:r>
            <w:r w:rsidR="00413F7A" w:rsidRPr="0013788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  <w:t>Lietuvos Respublikos c</w:t>
            </w:r>
            <w:r w:rsidRPr="0013788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  <w:t>iviliniame kodekse numatyti ir šie Sutarties pažeidimai:</w:t>
            </w:r>
            <w:r w:rsidRPr="00137884">
              <w:rPr>
                <w:rFonts w:ascii="Times New Roman" w:eastAsia="Arial Unicode MS" w:hAnsi="Times New Roman" w:cs="Times New Roman"/>
                <w:i/>
                <w:iCs/>
                <w:color w:val="00B050"/>
                <w:sz w:val="24"/>
                <w:szCs w:val="24"/>
                <w:lang w:val="lt-LT" w:eastAsia="lt-LT"/>
              </w:rPr>
              <w:t xml:space="preserve"> </w:t>
            </w:r>
          </w:p>
          <w:p w14:paraId="44FE976D" w14:textId="77777777" w:rsidR="000E5091" w:rsidRPr="00087356" w:rsidRDefault="000E5091" w:rsidP="000E509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bookmarkStart w:id="0" w:name="OLE_LINK1"/>
            <w:r w:rsidRPr="00087356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- jeigu Prekės yra suteiktos netinkamai ir (ar) nekokybiškai ir (ar) neatitinka Sutartyje ir (ar) Techninėje specifikacijoje numatytų reikalavimų ir Tiekėjas neištaiso Prekių teikimo trūkumų per Pirkėjo nurodytą (-us) terminą (-us);</w:t>
            </w:r>
          </w:p>
          <w:p w14:paraId="7603FD65" w14:textId="25EF356F" w:rsidR="000E5091" w:rsidRPr="00087356" w:rsidRDefault="000E5091" w:rsidP="000E509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087356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- </w:t>
            </w:r>
            <w:r w:rsidR="00247A3F" w:rsidRPr="00247A3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jeigu Tiekėjas ilgiau kaip </w:t>
            </w:r>
            <w:r w:rsidR="007969EE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60 (šešiasdešimt) kalendorinių</w:t>
            </w:r>
            <w:r w:rsidR="00247A3F" w:rsidRPr="00247A3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dienų iš eilės vėluoja suteikti Sutarties reikalavimus atitinkančias Prekes pagal Prekių teikimo terminus, nurodytus </w:t>
            </w:r>
            <w:r w:rsidR="00247A3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Specialiųjų sąlygų 2.1 punkte</w:t>
            </w:r>
            <w:r w:rsidR="00247A3F" w:rsidRPr="00247A3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, dėl Tiekėjo kaltės</w:t>
            </w:r>
            <w:r w:rsidRPr="00087356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; </w:t>
            </w:r>
          </w:p>
          <w:p w14:paraId="121D12DD" w14:textId="77777777" w:rsidR="000E5091" w:rsidRPr="00087356" w:rsidRDefault="000E5091" w:rsidP="000E509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087356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- jeigu Tiekėjas dėl savo kaltės negali ir (arba) atsisako vykdyti Sutartyje numatytus įsipareigojimus ar bet kurią jų dalį, nepriklausomai nuo tokios dalies vertės;</w:t>
            </w:r>
          </w:p>
          <w:p w14:paraId="006975D7" w14:textId="612A260F" w:rsidR="000E5091" w:rsidRPr="00087356" w:rsidRDefault="000E5091" w:rsidP="000E509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087356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- </w:t>
            </w:r>
            <w:r w:rsidRPr="00087356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jeigu Tiekėjas </w:t>
            </w:r>
            <w:bookmarkStart w:id="1" w:name="_Hlk57206508"/>
            <w:r w:rsidRPr="00087356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padidina</w:t>
            </w:r>
            <w:bookmarkEnd w:id="1"/>
            <w:r w:rsidRPr="00087356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Sutarties kainą ir nevykdo </w:t>
            </w:r>
            <w:bookmarkStart w:id="2" w:name="_Hlk57206575"/>
            <w:r w:rsidRPr="00087356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prisiimtų įsipareigojimų</w:t>
            </w:r>
            <w:bookmarkEnd w:id="2"/>
            <w:r w:rsidRPr="00087356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už Sutartyje nustaty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t</w:t>
            </w:r>
            <w:r w:rsidR="00247A3F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ą kainą</w:t>
            </w:r>
            <w:r w:rsidRPr="00087356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;</w:t>
            </w:r>
          </w:p>
          <w:p w14:paraId="28E511CB" w14:textId="77777777" w:rsidR="00247A3F" w:rsidRDefault="000E5091" w:rsidP="000E5091">
            <w:pPr>
              <w:pStyle w:val="Body2"/>
              <w:spacing w:after="0" w:line="276" w:lineRule="auto"/>
              <w:rPr>
                <w:rFonts w:cs="Times New Roman"/>
                <w:sz w:val="24"/>
                <w:szCs w:val="24"/>
                <w:lang w:val="lt-LT"/>
              </w:rPr>
            </w:pPr>
            <w:r>
              <w:rPr>
                <w:rFonts w:cs="Times New Roman"/>
                <w:sz w:val="24"/>
                <w:szCs w:val="24"/>
                <w:lang w:val="lt-LT"/>
              </w:rPr>
              <w:t xml:space="preserve">- </w:t>
            </w:r>
            <w:r w:rsidRPr="00087356">
              <w:rPr>
                <w:rFonts w:cs="Times New Roman"/>
                <w:sz w:val="24"/>
                <w:szCs w:val="24"/>
                <w:lang w:val="lt-LT"/>
              </w:rPr>
              <w:t>jeigu Tiekėjas pažeidžia Sutartyje nustatytus įsipareigojimus dėl konfidencialumo</w:t>
            </w:r>
            <w:bookmarkEnd w:id="0"/>
            <w:r w:rsidR="00247A3F">
              <w:rPr>
                <w:rFonts w:cs="Times New Roman"/>
                <w:sz w:val="24"/>
                <w:szCs w:val="24"/>
                <w:lang w:val="lt-LT"/>
              </w:rPr>
              <w:t xml:space="preserve">; </w:t>
            </w:r>
          </w:p>
          <w:p w14:paraId="51F461A2" w14:textId="77777777" w:rsidR="00247A3F" w:rsidRPr="00247A3F" w:rsidRDefault="00247A3F" w:rsidP="000E5091">
            <w:pPr>
              <w:pStyle w:val="Body2"/>
              <w:spacing w:after="0" w:line="276" w:lineRule="auto"/>
              <w:rPr>
                <w:rFonts w:cs="Times New Roman"/>
                <w:color w:val="auto"/>
                <w:sz w:val="24"/>
                <w:szCs w:val="24"/>
                <w:lang w:val="lt-LT"/>
              </w:rPr>
            </w:pPr>
          </w:p>
          <w:p w14:paraId="17989BB0" w14:textId="72062E94" w:rsidR="00DF3DFA" w:rsidRPr="00247A3F" w:rsidRDefault="00247A3F" w:rsidP="000E5091">
            <w:pPr>
              <w:pStyle w:val="Body2"/>
              <w:spacing w:after="0" w:line="276" w:lineRule="auto"/>
              <w:rPr>
                <w:rFonts w:cs="Times New Roman"/>
                <w:color w:val="00B050"/>
                <w:sz w:val="24"/>
                <w:szCs w:val="24"/>
                <w:highlight w:val="lightGray"/>
                <w:lang w:val="lt-LT"/>
              </w:rPr>
            </w:pPr>
            <w:r w:rsidRPr="00247A3F">
              <w:rPr>
                <w:rFonts w:cs="Times New Roman"/>
                <w:color w:val="auto"/>
                <w:sz w:val="24"/>
                <w:szCs w:val="24"/>
                <w:lang w:val="lt-LT"/>
              </w:rPr>
              <w:t>- jei</w:t>
            </w:r>
            <w:r>
              <w:rPr>
                <w:rFonts w:cs="Times New Roman"/>
                <w:color w:val="auto"/>
                <w:sz w:val="24"/>
                <w:szCs w:val="24"/>
                <w:lang w:val="lt-LT"/>
              </w:rPr>
              <w:t>gu</w:t>
            </w:r>
            <w:r w:rsidRPr="00247A3F">
              <w:rPr>
                <w:rFonts w:cs="Times New Roman"/>
                <w:color w:val="auto"/>
                <w:sz w:val="24"/>
                <w:szCs w:val="24"/>
                <w:lang w:val="lt-LT"/>
              </w:rPr>
              <w:t xml:space="preserve"> Tiekėjas nebeatitinka pasiūlymo vertinimo kriterijų, už kuriuos Tiekėjui pasiūlymų vertinimo metu buvo skiriami balai</w:t>
            </w:r>
            <w:r w:rsidR="000E5091" w:rsidRPr="00247A3F">
              <w:rPr>
                <w:rFonts w:cs="Times New Roman"/>
                <w:color w:val="auto"/>
                <w:sz w:val="24"/>
                <w:szCs w:val="24"/>
                <w:lang w:val="lt-LT"/>
              </w:rPr>
              <w:t>.</w:t>
            </w:r>
          </w:p>
        </w:tc>
        <w:tc>
          <w:tcPr>
            <w:tcW w:w="1843" w:type="dxa"/>
          </w:tcPr>
          <w:p w14:paraId="005DC815" w14:textId="3F5F8D15" w:rsidR="00DF3DFA" w:rsidRPr="00137884" w:rsidRDefault="00DF3DFA" w:rsidP="00DF3DFA">
            <w:pPr>
              <w:tabs>
                <w:tab w:val="left" w:pos="810"/>
              </w:tabs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13.2.2</w:t>
            </w:r>
            <w:r w:rsidR="00722FE2"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.</w:t>
            </w:r>
            <w:r w:rsidRPr="0013788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lt-LT" w:eastAsia="lt-LT"/>
              </w:rPr>
              <w:t xml:space="preserve"> </w:t>
            </w:r>
          </w:p>
          <w:p w14:paraId="5499700D" w14:textId="741A4731" w:rsidR="00DF3DFA" w:rsidRPr="00137884" w:rsidRDefault="00DF3DFA" w:rsidP="00DF3DFA">
            <w:pPr>
              <w:pStyle w:val="Body2"/>
              <w:spacing w:after="0" w:line="276" w:lineRule="auto"/>
              <w:rPr>
                <w:rFonts w:cs="Times New Roman"/>
                <w:i/>
                <w:iCs/>
                <w:color w:val="00B050"/>
                <w:sz w:val="24"/>
                <w:szCs w:val="24"/>
                <w:lang w:val="lt-LT"/>
              </w:rPr>
            </w:pPr>
          </w:p>
        </w:tc>
      </w:tr>
      <w:tr w:rsidR="00DF3DFA" w:rsidRPr="00137884" w14:paraId="1A617A1D" w14:textId="77777777" w:rsidTr="00E37ADB">
        <w:tc>
          <w:tcPr>
            <w:tcW w:w="2552" w:type="dxa"/>
          </w:tcPr>
          <w:p w14:paraId="65105C33" w14:textId="4B9F6293" w:rsidR="00DF3DFA" w:rsidRPr="00137884" w:rsidRDefault="00DF3DFA" w:rsidP="00DF3DFA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1378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lastRenderedPageBreak/>
              <w:t xml:space="preserve">8.2. Pirkėjo rezervuota teisė </w:t>
            </w:r>
          </w:p>
        </w:tc>
        <w:tc>
          <w:tcPr>
            <w:tcW w:w="5103" w:type="dxa"/>
            <w:gridSpan w:val="2"/>
          </w:tcPr>
          <w:p w14:paraId="6B43A636" w14:textId="77777777" w:rsidR="00DF3DFA" w:rsidRPr="00137884" w:rsidRDefault="00DF3DFA" w:rsidP="00DF3D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Netaikoma</w:t>
            </w:r>
          </w:p>
          <w:p w14:paraId="3FADFC93" w14:textId="7CA0FB2E" w:rsidR="00DF3DFA" w:rsidRPr="00137884" w:rsidRDefault="00DF3DFA" w:rsidP="00DF3D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843" w:type="dxa"/>
          </w:tcPr>
          <w:p w14:paraId="10BF6A66" w14:textId="67B721AF" w:rsidR="00DF3DFA" w:rsidRPr="00137884" w:rsidRDefault="00DF3DFA" w:rsidP="00DF3D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iCs/>
                <w:sz w:val="24"/>
                <w:szCs w:val="24"/>
                <w:lang w:val="lt-LT"/>
              </w:rPr>
              <w:t>13.2.6.</w:t>
            </w:r>
          </w:p>
        </w:tc>
      </w:tr>
      <w:tr w:rsidR="00DF3DFA" w:rsidRPr="00137884" w14:paraId="31C3B0F6" w14:textId="77777777" w:rsidTr="00E37ADB">
        <w:tc>
          <w:tcPr>
            <w:tcW w:w="2552" w:type="dxa"/>
          </w:tcPr>
          <w:p w14:paraId="289660B6" w14:textId="4EED7C74" w:rsidR="00DF3DFA" w:rsidRPr="00137884" w:rsidRDefault="00DF3DFA" w:rsidP="00DF3DFA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13788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8.3. Nacionalinio saugumo nuostatos</w:t>
            </w:r>
          </w:p>
        </w:tc>
        <w:tc>
          <w:tcPr>
            <w:tcW w:w="5103" w:type="dxa"/>
            <w:gridSpan w:val="2"/>
          </w:tcPr>
          <w:p w14:paraId="351FD8C6" w14:textId="77777777" w:rsidR="00DF3DFA" w:rsidRPr="00137884" w:rsidRDefault="00DF3DFA" w:rsidP="00DF3DFA">
            <w:pPr>
              <w:spacing w:line="27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13788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>Netaikoma</w:t>
            </w:r>
          </w:p>
          <w:p w14:paraId="2C08E61C" w14:textId="60EAFD02" w:rsidR="003511ED" w:rsidRPr="00137884" w:rsidRDefault="003511ED" w:rsidP="00775193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843" w:type="dxa"/>
          </w:tcPr>
          <w:p w14:paraId="07593DD6" w14:textId="77777777" w:rsidR="00775193" w:rsidRPr="00137884" w:rsidRDefault="00775193" w:rsidP="0077519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13.2.7.</w:t>
            </w:r>
          </w:p>
          <w:p w14:paraId="62F3A9E3" w14:textId="02778A6C" w:rsidR="006A2E9C" w:rsidRPr="00137884" w:rsidRDefault="006A2E9C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13.2.8.</w:t>
            </w:r>
          </w:p>
          <w:p w14:paraId="6C70784A" w14:textId="31F9199B" w:rsidR="00775193" w:rsidRPr="00137884" w:rsidRDefault="00775193" w:rsidP="002232CA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8F6032" w:rsidRPr="00137884" w14:paraId="01BF7238" w14:textId="77777777" w:rsidTr="00E37ADB">
        <w:tc>
          <w:tcPr>
            <w:tcW w:w="2552" w:type="dxa"/>
          </w:tcPr>
          <w:p w14:paraId="6FAA708B" w14:textId="5425AA0A" w:rsidR="008F6032" w:rsidRPr="00137884" w:rsidRDefault="008F6032" w:rsidP="00DF3DFA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13788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8.4. Tarptautinių sankcijų įgyvendinimas (Tarybos reglamento (ES) 2022/576 5 k straipsnis)</w:t>
            </w:r>
          </w:p>
        </w:tc>
        <w:tc>
          <w:tcPr>
            <w:tcW w:w="5103" w:type="dxa"/>
            <w:gridSpan w:val="2"/>
          </w:tcPr>
          <w:p w14:paraId="78AC7F3A" w14:textId="24780735" w:rsidR="00137884" w:rsidRPr="00137884" w:rsidRDefault="00137884" w:rsidP="001969B7">
            <w:pPr>
              <w:spacing w:line="276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1969B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>Sutartis nutraukiama, jei</w:t>
            </w: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>gu paaiškėja, kad</w:t>
            </w:r>
            <w:r w:rsidRPr="001969B7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bdr w:val="nil"/>
                <w:lang w:val="lt-LT" w:eastAsia="lt-LT"/>
              </w:rPr>
              <w:t xml:space="preserve"> tiekėjas atitinka bent vieną iš Tarybos Reglamento (ES) 2022/576 2022 m. balandžio 8 d. kuriuo iš dalies keičiamas Reglamentas (ES) Nr. 833/2014 dėl ribojamųjų priemonių atsižvelgiant į Rusijos veiksmus, kuriais destabilizuojama padėtis Ukrainoje, 5k straipsnio sąlygų (taikoma, kol Reglamentas galioja).</w:t>
            </w:r>
          </w:p>
        </w:tc>
        <w:tc>
          <w:tcPr>
            <w:tcW w:w="1843" w:type="dxa"/>
          </w:tcPr>
          <w:p w14:paraId="0C99C24B" w14:textId="77777777" w:rsidR="008F6032" w:rsidRPr="00137884" w:rsidRDefault="008F6032" w:rsidP="002232CA">
            <w:pPr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tr w:rsidR="00DF3DFA" w:rsidRPr="00137884" w14:paraId="1FFD21E3" w14:textId="77777777" w:rsidTr="008B0270">
        <w:tc>
          <w:tcPr>
            <w:tcW w:w="9498" w:type="dxa"/>
            <w:gridSpan w:val="4"/>
          </w:tcPr>
          <w:p w14:paraId="595EAC19" w14:textId="0553C662" w:rsidR="00DF3DFA" w:rsidRPr="00137884" w:rsidRDefault="00DF3DFA" w:rsidP="00DF3DF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spacing w:after="0" w:line="276" w:lineRule="auto"/>
              <w:ind w:firstLine="562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lt-LT" w:eastAsia="lt-LT"/>
              </w:rPr>
            </w:pPr>
            <w:r w:rsidRPr="00137884">
              <w:rPr>
                <w:rFonts w:ascii="Times New Roman" w:eastAsia="Arial Unicode MS" w:hAnsi="Times New Roman" w:cs="Times New Roman"/>
                <w:b/>
                <w:sz w:val="24"/>
                <w:szCs w:val="24"/>
                <w:bdr w:val="nil"/>
                <w:lang w:val="lt-LT" w:eastAsia="lt-LT"/>
              </w:rPr>
              <w:t xml:space="preserve">9. SUBTIEKĖJŲ PASITELKIMAS IR KEITIMAS </w:t>
            </w:r>
          </w:p>
        </w:tc>
      </w:tr>
      <w:tr w:rsidR="00DF3DFA" w:rsidRPr="00137884" w14:paraId="3F8EE235" w14:textId="77777777" w:rsidTr="00E37ADB">
        <w:tc>
          <w:tcPr>
            <w:tcW w:w="2552" w:type="dxa"/>
          </w:tcPr>
          <w:p w14:paraId="4D09BD08" w14:textId="5BF8CB3D" w:rsidR="00DF3DFA" w:rsidRPr="00137884" w:rsidRDefault="00DF3DFA" w:rsidP="00DF3DFA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bookmarkStart w:id="3" w:name="_Hlk77783080"/>
            <w:r w:rsidRPr="0013788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>9.1. Sutarties vykdymui pasitelkiami ūkio subjektai</w:t>
            </w:r>
          </w:p>
        </w:tc>
        <w:tc>
          <w:tcPr>
            <w:tcW w:w="5103" w:type="dxa"/>
            <w:gridSpan w:val="2"/>
          </w:tcPr>
          <w:p w14:paraId="493E141C" w14:textId="67B992E1" w:rsidR="00DF3DFA" w:rsidRPr="00137884" w:rsidRDefault="00DF3DFA" w:rsidP="00DF3DF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Nepasitelkiami</w:t>
            </w:r>
          </w:p>
          <w:p w14:paraId="09A5C542" w14:textId="3453F3EF" w:rsidR="00DF3DFA" w:rsidRPr="00137884" w:rsidRDefault="00DF3DFA" w:rsidP="00DF3D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  <w:t xml:space="preserve"> </w:t>
            </w:r>
          </w:p>
        </w:tc>
        <w:tc>
          <w:tcPr>
            <w:tcW w:w="1843" w:type="dxa"/>
          </w:tcPr>
          <w:p w14:paraId="378D374A" w14:textId="2FB2DB40" w:rsidR="00DF3DFA" w:rsidRPr="00137884" w:rsidRDefault="00DF3DFA" w:rsidP="00DF3D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3788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14 skyrius</w:t>
            </w:r>
          </w:p>
        </w:tc>
      </w:tr>
      <w:tr w:rsidR="00BE4603" w:rsidRPr="00137884" w14:paraId="3A8A06A6" w14:textId="77777777" w:rsidTr="007F2F8D">
        <w:tc>
          <w:tcPr>
            <w:tcW w:w="9498" w:type="dxa"/>
            <w:gridSpan w:val="4"/>
          </w:tcPr>
          <w:p w14:paraId="51C62BC5" w14:textId="6A74199F" w:rsidR="00BE4603" w:rsidRPr="00A30657" w:rsidRDefault="00BE4603" w:rsidP="00BE460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  <w:r w:rsidRPr="00A3065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lt-LT"/>
              </w:rPr>
              <w:t>10. APLIKOSAUGINIAI REIKALAVIMAI</w:t>
            </w:r>
          </w:p>
        </w:tc>
      </w:tr>
      <w:tr w:rsidR="00BE4603" w:rsidRPr="00137884" w14:paraId="0A756432" w14:textId="77777777" w:rsidTr="00E37ADB">
        <w:tc>
          <w:tcPr>
            <w:tcW w:w="2552" w:type="dxa"/>
          </w:tcPr>
          <w:p w14:paraId="5C2DDF3A" w14:textId="18550E8C" w:rsidR="00BE4603" w:rsidRPr="00137884" w:rsidRDefault="00BE4603" w:rsidP="00DF3DFA">
            <w:pPr>
              <w:tabs>
                <w:tab w:val="left" w:pos="810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</w:pPr>
            <w:r w:rsidRPr="0013788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10.1. </w:t>
            </w:r>
            <w:r w:rsidR="00767FA9" w:rsidRPr="0013788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bdr w:val="nil"/>
                <w:lang w:val="lt-LT" w:eastAsia="lt-LT"/>
              </w:rPr>
              <w:t xml:space="preserve">Aplinkosauginiai reikalavimai prekėms ir/ar jų pristatymui </w:t>
            </w:r>
          </w:p>
        </w:tc>
        <w:tc>
          <w:tcPr>
            <w:tcW w:w="5103" w:type="dxa"/>
            <w:gridSpan w:val="2"/>
          </w:tcPr>
          <w:p w14:paraId="66D99480" w14:textId="39FD693E" w:rsidR="00BE4603" w:rsidRPr="00137884" w:rsidRDefault="00932FD9" w:rsidP="00577F9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Pr="006A3B9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Sutartis ir jos vykdymo metu rengiama dokumentacija, 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Prekių</w:t>
            </w:r>
            <w:r w:rsidRPr="006A3B9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perdavimo–priėmimo aktai 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Pirkėjui</w:t>
            </w:r>
            <w:r w:rsidRPr="006A3B9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turi būti pateikti tik elektroniniu formatu, o dokumentacija, kuri turi būti pasirašoma ir </w:t>
            </w:r>
            <w:r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Prekių</w:t>
            </w:r>
            <w:r w:rsidRPr="006A3B9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perdavimo–priėmimo aktai turi būti pasirašomi elektroniniu parašu.</w:t>
            </w:r>
          </w:p>
        </w:tc>
        <w:tc>
          <w:tcPr>
            <w:tcW w:w="1843" w:type="dxa"/>
          </w:tcPr>
          <w:p w14:paraId="4422E9F0" w14:textId="77777777" w:rsidR="00BE4603" w:rsidRPr="00137884" w:rsidRDefault="00BE4603" w:rsidP="00DF3DFA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</w:p>
        </w:tc>
      </w:tr>
      <w:bookmarkEnd w:id="3"/>
      <w:tr w:rsidR="00DF3DFA" w:rsidRPr="00137884" w14:paraId="37C3203D" w14:textId="77777777" w:rsidTr="008B0270">
        <w:tc>
          <w:tcPr>
            <w:tcW w:w="9498" w:type="dxa"/>
            <w:gridSpan w:val="4"/>
          </w:tcPr>
          <w:p w14:paraId="140FA895" w14:textId="35E6618E" w:rsidR="00DF3DFA" w:rsidRPr="00137884" w:rsidRDefault="00DF3DFA" w:rsidP="00DF3DFA">
            <w:pPr>
              <w:shd w:val="clear" w:color="auto" w:fill="FFFFFF"/>
              <w:tabs>
                <w:tab w:val="left" w:pos="426"/>
              </w:tabs>
              <w:spacing w:after="0" w:line="276" w:lineRule="auto"/>
              <w:ind w:left="63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lightGray"/>
                <w:lang w:val="lt-LT"/>
              </w:rPr>
            </w:pPr>
            <w:r w:rsidRPr="00137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1</w:t>
            </w:r>
            <w:r w:rsidR="00BE4603" w:rsidRPr="00137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1</w:t>
            </w:r>
            <w:r w:rsidRPr="00137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  <w:t>. SPECIALIŲJŲ SUTARTIES SĄLYGŲ PRIEDAI</w:t>
            </w:r>
          </w:p>
        </w:tc>
      </w:tr>
      <w:tr w:rsidR="00DF3DFA" w:rsidRPr="00137884" w14:paraId="4E1C2EA4" w14:textId="77777777" w:rsidTr="008B0270">
        <w:trPr>
          <w:trHeight w:val="834"/>
        </w:trPr>
        <w:tc>
          <w:tcPr>
            <w:tcW w:w="9498" w:type="dxa"/>
            <w:gridSpan w:val="4"/>
          </w:tcPr>
          <w:p w14:paraId="078E67B1" w14:textId="4C028320" w:rsidR="00B328E7" w:rsidRPr="00137884" w:rsidRDefault="00B328E7" w:rsidP="00B328E7">
            <w:pPr>
              <w:pStyle w:val="ListParagraph"/>
              <w:shd w:val="clear" w:color="auto" w:fill="FFFFFF"/>
              <w:spacing w:line="276" w:lineRule="auto"/>
              <w:ind w:left="604"/>
              <w:jc w:val="both"/>
              <w:rPr>
                <w:rFonts w:eastAsia="Calibri"/>
              </w:rPr>
            </w:pPr>
            <w:r w:rsidRPr="00137884">
              <w:rPr>
                <w:rFonts w:eastAsia="Calibri"/>
              </w:rPr>
              <w:t>1</w:t>
            </w:r>
            <w:r w:rsidR="00BE4603" w:rsidRPr="00137884">
              <w:rPr>
                <w:rFonts w:eastAsia="Calibri"/>
              </w:rPr>
              <w:t>1</w:t>
            </w:r>
            <w:r w:rsidRPr="00137884">
              <w:rPr>
                <w:rFonts w:eastAsia="Calibri"/>
              </w:rPr>
              <w:t>.1. Priedas Nr.1 - Techninė specifikacija</w:t>
            </w:r>
          </w:p>
          <w:p w14:paraId="7D2CAB97" w14:textId="55874976" w:rsidR="00B328E7" w:rsidRPr="00137884" w:rsidRDefault="00B328E7" w:rsidP="00B328E7">
            <w:pPr>
              <w:pStyle w:val="ListParagraph"/>
              <w:shd w:val="clear" w:color="auto" w:fill="FFFFFF"/>
              <w:spacing w:line="276" w:lineRule="auto"/>
              <w:ind w:left="604"/>
              <w:jc w:val="both"/>
              <w:rPr>
                <w:rFonts w:eastAsia="Calibri"/>
              </w:rPr>
            </w:pPr>
            <w:r w:rsidRPr="00137884">
              <w:rPr>
                <w:rFonts w:eastAsia="Calibri"/>
              </w:rPr>
              <w:t>1</w:t>
            </w:r>
            <w:r w:rsidR="00BE4603" w:rsidRPr="00137884">
              <w:rPr>
                <w:rFonts w:eastAsia="Calibri"/>
              </w:rPr>
              <w:t>1</w:t>
            </w:r>
            <w:r w:rsidRPr="00137884">
              <w:rPr>
                <w:rFonts w:eastAsia="Calibri"/>
              </w:rPr>
              <w:t xml:space="preserve">.2. Priedas Nr.2 - Pasiūlymas </w:t>
            </w:r>
          </w:p>
          <w:p w14:paraId="35BFCC32" w14:textId="7D6440B9" w:rsidR="00B328E7" w:rsidRPr="00137884" w:rsidRDefault="00B328E7" w:rsidP="00B328E7">
            <w:pPr>
              <w:pStyle w:val="ListParagraph"/>
              <w:shd w:val="clear" w:color="auto" w:fill="FFFFFF"/>
              <w:spacing w:line="276" w:lineRule="auto"/>
              <w:ind w:left="604"/>
              <w:jc w:val="both"/>
              <w:rPr>
                <w:rFonts w:eastAsia="Calibri"/>
              </w:rPr>
            </w:pPr>
            <w:r w:rsidRPr="00137884">
              <w:rPr>
                <w:rFonts w:eastAsia="Calibri"/>
              </w:rPr>
              <w:t>1</w:t>
            </w:r>
            <w:r w:rsidR="00BE4603" w:rsidRPr="00137884">
              <w:rPr>
                <w:rFonts w:eastAsia="Calibri"/>
              </w:rPr>
              <w:t>1</w:t>
            </w:r>
            <w:r w:rsidRPr="00137884">
              <w:rPr>
                <w:rFonts w:eastAsia="Calibri"/>
              </w:rPr>
              <w:t xml:space="preserve">.3. Priedas Nr. 3 – Atsakingi asmenys </w:t>
            </w:r>
          </w:p>
          <w:p w14:paraId="1A097C3F" w14:textId="299E87D2" w:rsidR="00B328E7" w:rsidRPr="00137884" w:rsidRDefault="00B328E7" w:rsidP="00B328E7">
            <w:pPr>
              <w:pStyle w:val="ListParagraph"/>
              <w:shd w:val="clear" w:color="auto" w:fill="FFFFFF"/>
              <w:spacing w:line="276" w:lineRule="auto"/>
              <w:ind w:left="604"/>
              <w:jc w:val="both"/>
              <w:rPr>
                <w:rFonts w:eastAsia="Calibri"/>
              </w:rPr>
            </w:pPr>
            <w:r w:rsidRPr="00137884">
              <w:rPr>
                <w:rFonts w:eastAsia="Calibri"/>
              </w:rPr>
              <w:t>1</w:t>
            </w:r>
            <w:r w:rsidR="00BE4603" w:rsidRPr="00137884">
              <w:rPr>
                <w:rFonts w:eastAsia="Calibri"/>
              </w:rPr>
              <w:t>1</w:t>
            </w:r>
            <w:r w:rsidRPr="00137884">
              <w:rPr>
                <w:rFonts w:eastAsia="Calibri"/>
              </w:rPr>
              <w:t>.4. Priedas Nr. 4 - Sutarties vykdymui pasitelkiami ūkio subjektai</w:t>
            </w:r>
            <w:r w:rsidR="001E7EED">
              <w:rPr>
                <w:rFonts w:eastAsia="Calibri"/>
              </w:rPr>
              <w:t xml:space="preserve"> (netaikoma)</w:t>
            </w:r>
          </w:p>
          <w:p w14:paraId="6D36104C" w14:textId="7B7A7908" w:rsidR="00DF3DFA" w:rsidRPr="00137884" w:rsidRDefault="00DF3DFA" w:rsidP="00DF3DFA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604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lt-LT" w:eastAsia="lt-LT"/>
              </w:rPr>
            </w:pPr>
          </w:p>
        </w:tc>
      </w:tr>
      <w:tr w:rsidR="00DF3DFA" w:rsidRPr="00137884" w14:paraId="02908552" w14:textId="77777777" w:rsidTr="008B0270">
        <w:tc>
          <w:tcPr>
            <w:tcW w:w="9498" w:type="dxa"/>
            <w:gridSpan w:val="4"/>
          </w:tcPr>
          <w:p w14:paraId="373B8CAC" w14:textId="2D872B8E" w:rsidR="00DF3DFA" w:rsidRPr="00137884" w:rsidRDefault="00DF3DFA" w:rsidP="00DF3DFA">
            <w:pPr>
              <w:spacing w:after="0" w:line="276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4" w:name="_Hlk81577692"/>
            <w:r w:rsidRPr="00137884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1</w:t>
            </w:r>
            <w:r w:rsidR="00BE4603" w:rsidRPr="00137884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2</w:t>
            </w:r>
            <w:r w:rsidRPr="00137884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. ŠALIŲ PARAŠAI</w:t>
            </w:r>
          </w:p>
        </w:tc>
      </w:tr>
      <w:tr w:rsidR="00DF3DFA" w:rsidRPr="00137884" w14:paraId="3583E9E0" w14:textId="77777777" w:rsidTr="008B0270">
        <w:tc>
          <w:tcPr>
            <w:tcW w:w="4749" w:type="dxa"/>
            <w:gridSpan w:val="2"/>
          </w:tcPr>
          <w:p w14:paraId="72F872A7" w14:textId="49D72095" w:rsidR="00DF3DFA" w:rsidRPr="00137884" w:rsidRDefault="00642949" w:rsidP="00642949">
            <w:pPr>
              <w:suppressAutoHyphens/>
              <w:spacing w:line="276" w:lineRule="auto"/>
              <w:ind w:left="459" w:firstLine="103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1E7EED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Priėmimo – skubios pagalbos skyriaus vedėja, laikinai atliekanti direktoriaus funkcijas</w:t>
            </w:r>
          </w:p>
          <w:p w14:paraId="405369FA" w14:textId="77777777" w:rsidR="00DF3DFA" w:rsidRPr="00137884" w:rsidRDefault="00DF3DFA" w:rsidP="00DF3DFA">
            <w:pPr>
              <w:suppressAutoHyphens/>
              <w:spacing w:after="0" w:line="276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13788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698D9C72" w14:textId="5195695D" w:rsidR="00DF3DFA" w:rsidRPr="00137884" w:rsidRDefault="00DF3DFA" w:rsidP="00DF3DFA">
            <w:pPr>
              <w:suppressAutoHyphens/>
              <w:spacing w:after="0" w:line="276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13788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4749" w:type="dxa"/>
            <w:gridSpan w:val="2"/>
          </w:tcPr>
          <w:p w14:paraId="09F20370" w14:textId="5B3CC805" w:rsidR="00DF3DFA" w:rsidRPr="00137884" w:rsidRDefault="00637501" w:rsidP="00DF3DFA">
            <w:pPr>
              <w:suppressAutoHyphens/>
              <w:spacing w:line="276" w:lineRule="auto"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5D50B47B" w14:textId="77777777" w:rsidR="00FB1518" w:rsidRDefault="00FB1518" w:rsidP="00DF3DFA">
            <w:pPr>
              <w:suppressAutoHyphens/>
              <w:spacing w:after="0" w:line="276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</w:p>
          <w:p w14:paraId="7C28C4F2" w14:textId="77777777" w:rsidR="00FB1518" w:rsidRDefault="00FB1518" w:rsidP="00DF3DFA">
            <w:pPr>
              <w:suppressAutoHyphens/>
              <w:spacing w:after="0" w:line="276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</w:p>
          <w:p w14:paraId="247A89B9" w14:textId="77777777" w:rsidR="00DF3DFA" w:rsidRPr="00137884" w:rsidRDefault="00DF3DFA" w:rsidP="00DF3DFA">
            <w:pPr>
              <w:suppressAutoHyphens/>
              <w:spacing w:after="0" w:line="276" w:lineRule="auto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13788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661E5A87" w14:textId="1CB1863C" w:rsidR="00DF3DFA" w:rsidRPr="00137884" w:rsidRDefault="00DF3DFA" w:rsidP="00DF3DFA">
            <w:pPr>
              <w:suppressAutoHyphens/>
              <w:spacing w:after="0" w:line="276" w:lineRule="auto"/>
              <w:ind w:firstLine="561"/>
              <w:jc w:val="both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  <w:r w:rsidRPr="0013788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</w:tr>
    </w:tbl>
    <w:p w14:paraId="19AE9611" w14:textId="59BFB6C2" w:rsidR="00AB4F57" w:rsidRPr="00137884" w:rsidRDefault="00AB4F57" w:rsidP="00CD5651">
      <w:pPr>
        <w:spacing w:line="276" w:lineRule="auto"/>
        <w:rPr>
          <w:rFonts w:ascii="Times New Roman" w:hAnsi="Times New Roman" w:cs="Times New Roman"/>
          <w:sz w:val="24"/>
          <w:szCs w:val="24"/>
          <w:lang w:val="lt-LT"/>
        </w:rPr>
      </w:pPr>
      <w:bookmarkStart w:id="5" w:name="_Hlk81577754"/>
      <w:bookmarkEnd w:id="4"/>
    </w:p>
    <w:bookmarkEnd w:id="5"/>
    <w:p w14:paraId="2AD30D3D" w14:textId="77777777" w:rsidR="00AB4F57" w:rsidRPr="00137884" w:rsidRDefault="00AB4F57" w:rsidP="00CD5651">
      <w:pPr>
        <w:spacing w:line="276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606CE2F" w14:textId="242AB903" w:rsidR="002D5A3C" w:rsidRPr="00137884" w:rsidRDefault="00F15892" w:rsidP="00CD5651">
      <w:pPr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</w:pPr>
      <w:r w:rsidRPr="00137884">
        <w:rPr>
          <w:rFonts w:ascii="Times New Roman" w:hAnsi="Times New Roman" w:cs="Times New Roman"/>
          <w:sz w:val="24"/>
          <w:szCs w:val="24"/>
          <w:lang w:val="lt-LT"/>
        </w:rPr>
        <w:t xml:space="preserve">* </w:t>
      </w:r>
      <w:r w:rsidR="002D5A3C" w:rsidRPr="00137884">
        <w:rPr>
          <w:rFonts w:ascii="Times New Roman" w:hAnsi="Times New Roman" w:cs="Times New Roman"/>
          <w:sz w:val="24"/>
          <w:szCs w:val="24"/>
          <w:lang w:val="lt-LT"/>
        </w:rPr>
        <w:t xml:space="preserve">Jei šis dokumentas pasirašomas elektroniniu būdu, </w:t>
      </w:r>
      <w:r w:rsidR="002D5A3C" w:rsidRPr="00137884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šio dokumento pasirašymo</w:t>
      </w:r>
      <w:r w:rsidR="003C586B" w:rsidRPr="00137884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ir</w:t>
      </w:r>
      <w:r w:rsidR="002D5A3C" w:rsidRPr="00137884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registracijos datos  užfiksuojam</w:t>
      </w:r>
      <w:r w:rsidR="1E057D26" w:rsidRPr="00137884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>os</w:t>
      </w:r>
      <w:r w:rsidR="002D5A3C" w:rsidRPr="00137884">
        <w:rPr>
          <w:rFonts w:ascii="Times New Roman" w:eastAsia="Times New Roman" w:hAnsi="Times New Roman" w:cs="Times New Roman"/>
          <w:sz w:val="24"/>
          <w:szCs w:val="24"/>
          <w:lang w:val="lt-LT" w:eastAsia="lt-LT"/>
        </w:rPr>
        <w:t xml:space="preserve"> šio dokumento metaduomenyse.</w:t>
      </w:r>
    </w:p>
    <w:p w14:paraId="7573A992" w14:textId="2B9AD30E" w:rsidR="002D5A3C" w:rsidRPr="00137884" w:rsidRDefault="002D5A3C" w:rsidP="00CD5651">
      <w:pPr>
        <w:spacing w:line="276" w:lineRule="auto"/>
        <w:rPr>
          <w:rFonts w:ascii="Times New Roman" w:hAnsi="Times New Roman" w:cs="Times New Roman"/>
          <w:sz w:val="24"/>
          <w:szCs w:val="24"/>
          <w:lang w:val="lt-LT"/>
        </w:rPr>
      </w:pPr>
    </w:p>
    <w:sectPr w:rsidR="002D5A3C" w:rsidRPr="00137884" w:rsidSect="008B0270">
      <w:pgSz w:w="11906" w:h="16838"/>
      <w:pgMar w:top="851" w:right="566" w:bottom="1134" w:left="1843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0C5EE" w14:textId="77777777" w:rsidR="000673DA" w:rsidRDefault="000673DA" w:rsidP="0063379D">
      <w:pPr>
        <w:spacing w:after="0" w:line="240" w:lineRule="auto"/>
      </w:pPr>
      <w:r>
        <w:separator/>
      </w:r>
    </w:p>
  </w:endnote>
  <w:endnote w:type="continuationSeparator" w:id="0">
    <w:p w14:paraId="769D7C55" w14:textId="77777777" w:rsidR="000673DA" w:rsidRDefault="000673DA" w:rsidP="00633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8514A0" w14:textId="77777777" w:rsidR="000673DA" w:rsidRDefault="000673DA" w:rsidP="0063379D">
      <w:pPr>
        <w:spacing w:after="0" w:line="240" w:lineRule="auto"/>
      </w:pPr>
      <w:r>
        <w:separator/>
      </w:r>
    </w:p>
  </w:footnote>
  <w:footnote w:type="continuationSeparator" w:id="0">
    <w:p w14:paraId="78144832" w14:textId="77777777" w:rsidR="000673DA" w:rsidRDefault="000673DA" w:rsidP="006337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1577A"/>
    <w:multiLevelType w:val="hybridMultilevel"/>
    <w:tmpl w:val="5B56716E"/>
    <w:lvl w:ilvl="0" w:tplc="E4D66E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9B0B8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DA88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0683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94BB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12E9F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D471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0402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686A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A4D35"/>
    <w:multiLevelType w:val="hybridMultilevel"/>
    <w:tmpl w:val="6EC63D94"/>
    <w:lvl w:ilvl="0" w:tplc="C8B0BD0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D4A0A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D4A4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B6DF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F445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322C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864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9A20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3C0D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1C4D16"/>
    <w:multiLevelType w:val="hybridMultilevel"/>
    <w:tmpl w:val="0B786514"/>
    <w:lvl w:ilvl="0" w:tplc="2DC2EB1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C4E0C4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EEA6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6EB2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FEC9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24C5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E2AF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9456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54FF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80126E"/>
    <w:multiLevelType w:val="multilevel"/>
    <w:tmpl w:val="6D12A2D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" w15:restartNumberingAfterBreak="0">
    <w:nsid w:val="5B174EBD"/>
    <w:multiLevelType w:val="multilevel"/>
    <w:tmpl w:val="4A2861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D714DDD"/>
    <w:multiLevelType w:val="multilevel"/>
    <w:tmpl w:val="B82E75E2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8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" w15:restartNumberingAfterBreak="0">
    <w:nsid w:val="714111A6"/>
    <w:multiLevelType w:val="multilevel"/>
    <w:tmpl w:val="6C6873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721B34F3"/>
    <w:multiLevelType w:val="hybridMultilevel"/>
    <w:tmpl w:val="3C90AA5A"/>
    <w:lvl w:ilvl="0" w:tplc="ED5EEE3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CD856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70FE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5063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A685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B615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9E6E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780E0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9814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F621A0"/>
    <w:multiLevelType w:val="multilevel"/>
    <w:tmpl w:val="6D12A2D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77F1329E"/>
    <w:multiLevelType w:val="hybridMultilevel"/>
    <w:tmpl w:val="EC4CD1FE"/>
    <w:lvl w:ilvl="0" w:tplc="4418ACD4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585215">
    <w:abstractNumId w:val="7"/>
  </w:num>
  <w:num w:numId="2" w16cid:durableId="1379621764">
    <w:abstractNumId w:val="1"/>
  </w:num>
  <w:num w:numId="3" w16cid:durableId="781386400">
    <w:abstractNumId w:val="2"/>
  </w:num>
  <w:num w:numId="4" w16cid:durableId="738942304">
    <w:abstractNumId w:val="0"/>
  </w:num>
  <w:num w:numId="5" w16cid:durableId="2146467242">
    <w:abstractNumId w:val="4"/>
  </w:num>
  <w:num w:numId="6" w16cid:durableId="311759161">
    <w:abstractNumId w:val="9"/>
  </w:num>
  <w:num w:numId="7" w16cid:durableId="917203489">
    <w:abstractNumId w:val="8"/>
  </w:num>
  <w:num w:numId="8" w16cid:durableId="169370682">
    <w:abstractNumId w:val="3"/>
  </w:num>
  <w:num w:numId="9" w16cid:durableId="1013604979">
    <w:abstractNumId w:val="5"/>
  </w:num>
  <w:num w:numId="10" w16cid:durableId="19255318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500"/>
    <w:rsid w:val="000022D0"/>
    <w:rsid w:val="000154FC"/>
    <w:rsid w:val="00016537"/>
    <w:rsid w:val="00022FFE"/>
    <w:rsid w:val="00027E02"/>
    <w:rsid w:val="000371F1"/>
    <w:rsid w:val="000400D2"/>
    <w:rsid w:val="00045E72"/>
    <w:rsid w:val="000479DE"/>
    <w:rsid w:val="00052FC6"/>
    <w:rsid w:val="000548FB"/>
    <w:rsid w:val="000576F2"/>
    <w:rsid w:val="0006120C"/>
    <w:rsid w:val="000673DA"/>
    <w:rsid w:val="0007471F"/>
    <w:rsid w:val="00074912"/>
    <w:rsid w:val="000810F9"/>
    <w:rsid w:val="0009587D"/>
    <w:rsid w:val="000979E4"/>
    <w:rsid w:val="000A31C6"/>
    <w:rsid w:val="000B5CF1"/>
    <w:rsid w:val="000B5E36"/>
    <w:rsid w:val="000B6B7A"/>
    <w:rsid w:val="000D0299"/>
    <w:rsid w:val="000D1E14"/>
    <w:rsid w:val="000E5091"/>
    <w:rsid w:val="000F0E2A"/>
    <w:rsid w:val="00106A1E"/>
    <w:rsid w:val="00107791"/>
    <w:rsid w:val="00107AA3"/>
    <w:rsid w:val="0011288B"/>
    <w:rsid w:val="00115327"/>
    <w:rsid w:val="0012313C"/>
    <w:rsid w:val="0012538A"/>
    <w:rsid w:val="00137884"/>
    <w:rsid w:val="001433C1"/>
    <w:rsid w:val="00161C69"/>
    <w:rsid w:val="00162EB2"/>
    <w:rsid w:val="001713EC"/>
    <w:rsid w:val="00173704"/>
    <w:rsid w:val="00186513"/>
    <w:rsid w:val="0019091B"/>
    <w:rsid w:val="00190C89"/>
    <w:rsid w:val="00191762"/>
    <w:rsid w:val="001950CB"/>
    <w:rsid w:val="001954B7"/>
    <w:rsid w:val="001969B7"/>
    <w:rsid w:val="00197FA3"/>
    <w:rsid w:val="001A13AE"/>
    <w:rsid w:val="001A295F"/>
    <w:rsid w:val="001A3CBC"/>
    <w:rsid w:val="001A6BB5"/>
    <w:rsid w:val="001B6F09"/>
    <w:rsid w:val="001B77FB"/>
    <w:rsid w:val="001C3646"/>
    <w:rsid w:val="001D5DE8"/>
    <w:rsid w:val="001D7D7C"/>
    <w:rsid w:val="001E10C3"/>
    <w:rsid w:val="001E538E"/>
    <w:rsid w:val="001E592E"/>
    <w:rsid w:val="001E7EBD"/>
    <w:rsid w:val="001E7EED"/>
    <w:rsid w:val="001F1025"/>
    <w:rsid w:val="00202CA2"/>
    <w:rsid w:val="00205706"/>
    <w:rsid w:val="00214053"/>
    <w:rsid w:val="002232CA"/>
    <w:rsid w:val="00224FBD"/>
    <w:rsid w:val="00226982"/>
    <w:rsid w:val="00232898"/>
    <w:rsid w:val="00237AD9"/>
    <w:rsid w:val="0024415E"/>
    <w:rsid w:val="00247A3F"/>
    <w:rsid w:val="00270DFA"/>
    <w:rsid w:val="00281301"/>
    <w:rsid w:val="00291D8E"/>
    <w:rsid w:val="002B039A"/>
    <w:rsid w:val="002C109D"/>
    <w:rsid w:val="002C22B3"/>
    <w:rsid w:val="002C30F0"/>
    <w:rsid w:val="002C55A9"/>
    <w:rsid w:val="002C694D"/>
    <w:rsid w:val="002D5A3C"/>
    <w:rsid w:val="002E3855"/>
    <w:rsid w:val="002F0B0F"/>
    <w:rsid w:val="002F23C8"/>
    <w:rsid w:val="0031202A"/>
    <w:rsid w:val="00316B19"/>
    <w:rsid w:val="00317DFA"/>
    <w:rsid w:val="003242AF"/>
    <w:rsid w:val="00333513"/>
    <w:rsid w:val="003360C0"/>
    <w:rsid w:val="00343EA6"/>
    <w:rsid w:val="003511ED"/>
    <w:rsid w:val="003617D5"/>
    <w:rsid w:val="003632CC"/>
    <w:rsid w:val="00367E55"/>
    <w:rsid w:val="003722A5"/>
    <w:rsid w:val="0038010E"/>
    <w:rsid w:val="00381E7F"/>
    <w:rsid w:val="00385576"/>
    <w:rsid w:val="003903A1"/>
    <w:rsid w:val="0039059E"/>
    <w:rsid w:val="0039134E"/>
    <w:rsid w:val="00394FEE"/>
    <w:rsid w:val="003B164A"/>
    <w:rsid w:val="003C140F"/>
    <w:rsid w:val="003C4AF1"/>
    <w:rsid w:val="003C586B"/>
    <w:rsid w:val="003C5DCF"/>
    <w:rsid w:val="003D3283"/>
    <w:rsid w:val="003D532A"/>
    <w:rsid w:val="003E5290"/>
    <w:rsid w:val="003E7FA3"/>
    <w:rsid w:val="00400513"/>
    <w:rsid w:val="00410AEF"/>
    <w:rsid w:val="00413F7A"/>
    <w:rsid w:val="00416316"/>
    <w:rsid w:val="00425BC2"/>
    <w:rsid w:val="00427C19"/>
    <w:rsid w:val="0043157B"/>
    <w:rsid w:val="00433F33"/>
    <w:rsid w:val="00435C76"/>
    <w:rsid w:val="00435D7D"/>
    <w:rsid w:val="00446942"/>
    <w:rsid w:val="00450C4C"/>
    <w:rsid w:val="00462FCF"/>
    <w:rsid w:val="00474D73"/>
    <w:rsid w:val="00487635"/>
    <w:rsid w:val="004912E8"/>
    <w:rsid w:val="004913E5"/>
    <w:rsid w:val="004A19A8"/>
    <w:rsid w:val="004A7537"/>
    <w:rsid w:val="004B68EF"/>
    <w:rsid w:val="004C4E34"/>
    <w:rsid w:val="004C6307"/>
    <w:rsid w:val="004E6B75"/>
    <w:rsid w:val="004E784A"/>
    <w:rsid w:val="004F614F"/>
    <w:rsid w:val="005206DC"/>
    <w:rsid w:val="005244BB"/>
    <w:rsid w:val="00541982"/>
    <w:rsid w:val="00541BE8"/>
    <w:rsid w:val="0054294D"/>
    <w:rsid w:val="00542B41"/>
    <w:rsid w:val="00551E3D"/>
    <w:rsid w:val="00556832"/>
    <w:rsid w:val="0055763A"/>
    <w:rsid w:val="00563122"/>
    <w:rsid w:val="0057015A"/>
    <w:rsid w:val="005713EC"/>
    <w:rsid w:val="00577F95"/>
    <w:rsid w:val="00581BF6"/>
    <w:rsid w:val="00582EF9"/>
    <w:rsid w:val="00583933"/>
    <w:rsid w:val="005962EB"/>
    <w:rsid w:val="005A11FC"/>
    <w:rsid w:val="005A5992"/>
    <w:rsid w:val="005A650F"/>
    <w:rsid w:val="005C38F0"/>
    <w:rsid w:val="005C3DFF"/>
    <w:rsid w:val="005C7B09"/>
    <w:rsid w:val="005D0B30"/>
    <w:rsid w:val="005D5F66"/>
    <w:rsid w:val="005E1500"/>
    <w:rsid w:val="005E1BC3"/>
    <w:rsid w:val="005E1F83"/>
    <w:rsid w:val="005F02AC"/>
    <w:rsid w:val="006114D4"/>
    <w:rsid w:val="00615165"/>
    <w:rsid w:val="006167FF"/>
    <w:rsid w:val="00623358"/>
    <w:rsid w:val="00626732"/>
    <w:rsid w:val="0063379D"/>
    <w:rsid w:val="00637187"/>
    <w:rsid w:val="00637501"/>
    <w:rsid w:val="00642949"/>
    <w:rsid w:val="006502FA"/>
    <w:rsid w:val="0067386D"/>
    <w:rsid w:val="00674DC8"/>
    <w:rsid w:val="00681DED"/>
    <w:rsid w:val="006A2E9C"/>
    <w:rsid w:val="006A3432"/>
    <w:rsid w:val="006A4322"/>
    <w:rsid w:val="006A452C"/>
    <w:rsid w:val="006B0C73"/>
    <w:rsid w:val="006B2F22"/>
    <w:rsid w:val="006C46B8"/>
    <w:rsid w:val="006C500F"/>
    <w:rsid w:val="006F073B"/>
    <w:rsid w:val="006F364F"/>
    <w:rsid w:val="006F50CD"/>
    <w:rsid w:val="007060F1"/>
    <w:rsid w:val="00714894"/>
    <w:rsid w:val="00715292"/>
    <w:rsid w:val="00715E26"/>
    <w:rsid w:val="00722FE2"/>
    <w:rsid w:val="007267AC"/>
    <w:rsid w:val="0073507E"/>
    <w:rsid w:val="00742834"/>
    <w:rsid w:val="007471B6"/>
    <w:rsid w:val="00753D7F"/>
    <w:rsid w:val="00762AEC"/>
    <w:rsid w:val="00764E2A"/>
    <w:rsid w:val="00767FA9"/>
    <w:rsid w:val="00772404"/>
    <w:rsid w:val="00774FA1"/>
    <w:rsid w:val="00775193"/>
    <w:rsid w:val="00780712"/>
    <w:rsid w:val="00790FDA"/>
    <w:rsid w:val="007969EE"/>
    <w:rsid w:val="007B0E7D"/>
    <w:rsid w:val="007B436C"/>
    <w:rsid w:val="007B6262"/>
    <w:rsid w:val="007B70F0"/>
    <w:rsid w:val="007C46C6"/>
    <w:rsid w:val="007E25B3"/>
    <w:rsid w:val="007E307B"/>
    <w:rsid w:val="007E5CCA"/>
    <w:rsid w:val="007F0C5E"/>
    <w:rsid w:val="00804AED"/>
    <w:rsid w:val="008141EC"/>
    <w:rsid w:val="008144FE"/>
    <w:rsid w:val="00822A49"/>
    <w:rsid w:val="00825940"/>
    <w:rsid w:val="00836C82"/>
    <w:rsid w:val="00837CED"/>
    <w:rsid w:val="008416DD"/>
    <w:rsid w:val="008420C4"/>
    <w:rsid w:val="00843AC5"/>
    <w:rsid w:val="00853E0C"/>
    <w:rsid w:val="00854BAD"/>
    <w:rsid w:val="008616BA"/>
    <w:rsid w:val="00871C08"/>
    <w:rsid w:val="0087214D"/>
    <w:rsid w:val="00880B26"/>
    <w:rsid w:val="00880C01"/>
    <w:rsid w:val="00881005"/>
    <w:rsid w:val="008876FF"/>
    <w:rsid w:val="008946EE"/>
    <w:rsid w:val="008B0270"/>
    <w:rsid w:val="008B7A2A"/>
    <w:rsid w:val="008D2A68"/>
    <w:rsid w:val="008F05D5"/>
    <w:rsid w:val="008F5B01"/>
    <w:rsid w:val="008F6032"/>
    <w:rsid w:val="00904960"/>
    <w:rsid w:val="00920248"/>
    <w:rsid w:val="009260E8"/>
    <w:rsid w:val="00927C22"/>
    <w:rsid w:val="0093114D"/>
    <w:rsid w:val="00932FD9"/>
    <w:rsid w:val="00937127"/>
    <w:rsid w:val="00947D11"/>
    <w:rsid w:val="0095047E"/>
    <w:rsid w:val="0095205C"/>
    <w:rsid w:val="0095240B"/>
    <w:rsid w:val="009653CB"/>
    <w:rsid w:val="00967C24"/>
    <w:rsid w:val="009759F5"/>
    <w:rsid w:val="00977866"/>
    <w:rsid w:val="00984049"/>
    <w:rsid w:val="00997BEF"/>
    <w:rsid w:val="009A442F"/>
    <w:rsid w:val="009A4ABE"/>
    <w:rsid w:val="009A774D"/>
    <w:rsid w:val="009B4418"/>
    <w:rsid w:val="009B4868"/>
    <w:rsid w:val="009D0446"/>
    <w:rsid w:val="009D0B81"/>
    <w:rsid w:val="009D3D38"/>
    <w:rsid w:val="009F43CD"/>
    <w:rsid w:val="009F68FB"/>
    <w:rsid w:val="00A01304"/>
    <w:rsid w:val="00A03B76"/>
    <w:rsid w:val="00A13115"/>
    <w:rsid w:val="00A20C41"/>
    <w:rsid w:val="00A239C8"/>
    <w:rsid w:val="00A30657"/>
    <w:rsid w:val="00A40E1B"/>
    <w:rsid w:val="00A46707"/>
    <w:rsid w:val="00A53EF1"/>
    <w:rsid w:val="00A667F2"/>
    <w:rsid w:val="00A66FF0"/>
    <w:rsid w:val="00A73D10"/>
    <w:rsid w:val="00A74060"/>
    <w:rsid w:val="00A7639A"/>
    <w:rsid w:val="00A77424"/>
    <w:rsid w:val="00A808A8"/>
    <w:rsid w:val="00AA685F"/>
    <w:rsid w:val="00AB4F57"/>
    <w:rsid w:val="00AC3BF5"/>
    <w:rsid w:val="00AC558B"/>
    <w:rsid w:val="00AC6745"/>
    <w:rsid w:val="00AD15DC"/>
    <w:rsid w:val="00AF0D8F"/>
    <w:rsid w:val="00B11D5F"/>
    <w:rsid w:val="00B132D9"/>
    <w:rsid w:val="00B161FA"/>
    <w:rsid w:val="00B164A1"/>
    <w:rsid w:val="00B21FCE"/>
    <w:rsid w:val="00B2476A"/>
    <w:rsid w:val="00B265EC"/>
    <w:rsid w:val="00B27C8B"/>
    <w:rsid w:val="00B328E7"/>
    <w:rsid w:val="00B35C8B"/>
    <w:rsid w:val="00B40A61"/>
    <w:rsid w:val="00B40DA2"/>
    <w:rsid w:val="00B51BDE"/>
    <w:rsid w:val="00B53F6E"/>
    <w:rsid w:val="00B63541"/>
    <w:rsid w:val="00B65A9A"/>
    <w:rsid w:val="00B74C5C"/>
    <w:rsid w:val="00B7685B"/>
    <w:rsid w:val="00B87AB8"/>
    <w:rsid w:val="00B904A0"/>
    <w:rsid w:val="00B90828"/>
    <w:rsid w:val="00B954F5"/>
    <w:rsid w:val="00BA3E9C"/>
    <w:rsid w:val="00BB152C"/>
    <w:rsid w:val="00BB2DAA"/>
    <w:rsid w:val="00BC039A"/>
    <w:rsid w:val="00BC13E3"/>
    <w:rsid w:val="00BD0565"/>
    <w:rsid w:val="00BD3E58"/>
    <w:rsid w:val="00BD56AC"/>
    <w:rsid w:val="00BE4603"/>
    <w:rsid w:val="00BE6B52"/>
    <w:rsid w:val="00C019B6"/>
    <w:rsid w:val="00C07AE5"/>
    <w:rsid w:val="00C12BAE"/>
    <w:rsid w:val="00C17EA4"/>
    <w:rsid w:val="00C223F4"/>
    <w:rsid w:val="00C24B84"/>
    <w:rsid w:val="00C2594F"/>
    <w:rsid w:val="00C4767B"/>
    <w:rsid w:val="00C5132F"/>
    <w:rsid w:val="00C52DEC"/>
    <w:rsid w:val="00C5426E"/>
    <w:rsid w:val="00C56626"/>
    <w:rsid w:val="00C64309"/>
    <w:rsid w:val="00C7423F"/>
    <w:rsid w:val="00C74C50"/>
    <w:rsid w:val="00C80F3E"/>
    <w:rsid w:val="00C91741"/>
    <w:rsid w:val="00CA5123"/>
    <w:rsid w:val="00CA66D6"/>
    <w:rsid w:val="00CB1C44"/>
    <w:rsid w:val="00CB3BC4"/>
    <w:rsid w:val="00CC470C"/>
    <w:rsid w:val="00CC5A43"/>
    <w:rsid w:val="00CC77B9"/>
    <w:rsid w:val="00CD3D83"/>
    <w:rsid w:val="00CD5651"/>
    <w:rsid w:val="00CE0319"/>
    <w:rsid w:val="00CE377C"/>
    <w:rsid w:val="00CE4ACC"/>
    <w:rsid w:val="00CE4D76"/>
    <w:rsid w:val="00CE7649"/>
    <w:rsid w:val="00CF2F09"/>
    <w:rsid w:val="00CF691C"/>
    <w:rsid w:val="00CF7AE0"/>
    <w:rsid w:val="00D002F9"/>
    <w:rsid w:val="00D012A5"/>
    <w:rsid w:val="00D02935"/>
    <w:rsid w:val="00D0330B"/>
    <w:rsid w:val="00D12939"/>
    <w:rsid w:val="00D25C13"/>
    <w:rsid w:val="00D267CC"/>
    <w:rsid w:val="00D4248E"/>
    <w:rsid w:val="00D438F2"/>
    <w:rsid w:val="00D4506A"/>
    <w:rsid w:val="00D45C78"/>
    <w:rsid w:val="00D53543"/>
    <w:rsid w:val="00D54818"/>
    <w:rsid w:val="00D65862"/>
    <w:rsid w:val="00D7353D"/>
    <w:rsid w:val="00D903FB"/>
    <w:rsid w:val="00D916F6"/>
    <w:rsid w:val="00DA3B66"/>
    <w:rsid w:val="00DA55E8"/>
    <w:rsid w:val="00DB524D"/>
    <w:rsid w:val="00DD18D1"/>
    <w:rsid w:val="00DD360F"/>
    <w:rsid w:val="00DE51D4"/>
    <w:rsid w:val="00DF3A02"/>
    <w:rsid w:val="00DF3DFA"/>
    <w:rsid w:val="00E01022"/>
    <w:rsid w:val="00E035A9"/>
    <w:rsid w:val="00E04419"/>
    <w:rsid w:val="00E1003A"/>
    <w:rsid w:val="00E16B44"/>
    <w:rsid w:val="00E22494"/>
    <w:rsid w:val="00E369F0"/>
    <w:rsid w:val="00E37ADB"/>
    <w:rsid w:val="00E564A1"/>
    <w:rsid w:val="00E6624D"/>
    <w:rsid w:val="00E674FB"/>
    <w:rsid w:val="00E82831"/>
    <w:rsid w:val="00E85FC5"/>
    <w:rsid w:val="00E93FC4"/>
    <w:rsid w:val="00E977AB"/>
    <w:rsid w:val="00EA02A5"/>
    <w:rsid w:val="00EA2605"/>
    <w:rsid w:val="00EB40E0"/>
    <w:rsid w:val="00EB570B"/>
    <w:rsid w:val="00ED2801"/>
    <w:rsid w:val="00ED3F17"/>
    <w:rsid w:val="00EE437E"/>
    <w:rsid w:val="00EF3919"/>
    <w:rsid w:val="00EF3C04"/>
    <w:rsid w:val="00F15892"/>
    <w:rsid w:val="00F15D07"/>
    <w:rsid w:val="00F20587"/>
    <w:rsid w:val="00F259EC"/>
    <w:rsid w:val="00F31E5E"/>
    <w:rsid w:val="00F3745A"/>
    <w:rsid w:val="00F50C1A"/>
    <w:rsid w:val="00F5615D"/>
    <w:rsid w:val="00F601C5"/>
    <w:rsid w:val="00F60F36"/>
    <w:rsid w:val="00F6185A"/>
    <w:rsid w:val="00F61E1D"/>
    <w:rsid w:val="00F816DE"/>
    <w:rsid w:val="00F87717"/>
    <w:rsid w:val="00FA0DB4"/>
    <w:rsid w:val="00FA7A33"/>
    <w:rsid w:val="00FB1518"/>
    <w:rsid w:val="00FB1B6E"/>
    <w:rsid w:val="00FB477D"/>
    <w:rsid w:val="00FD3577"/>
    <w:rsid w:val="00FD973E"/>
    <w:rsid w:val="00FE0BB7"/>
    <w:rsid w:val="00FE3BFB"/>
    <w:rsid w:val="00FE40D2"/>
    <w:rsid w:val="00FF2076"/>
    <w:rsid w:val="024FB99B"/>
    <w:rsid w:val="025B1CE4"/>
    <w:rsid w:val="02B4E9EF"/>
    <w:rsid w:val="0327330E"/>
    <w:rsid w:val="03EB89FC"/>
    <w:rsid w:val="04394260"/>
    <w:rsid w:val="0495DD48"/>
    <w:rsid w:val="04F27E1B"/>
    <w:rsid w:val="052751FB"/>
    <w:rsid w:val="057D04A5"/>
    <w:rsid w:val="0661904C"/>
    <w:rsid w:val="06B6B725"/>
    <w:rsid w:val="0759853A"/>
    <w:rsid w:val="07A477F3"/>
    <w:rsid w:val="082C164F"/>
    <w:rsid w:val="08BB61CE"/>
    <w:rsid w:val="08DC8432"/>
    <w:rsid w:val="0952D6C2"/>
    <w:rsid w:val="09FBBECC"/>
    <w:rsid w:val="0AEA9F63"/>
    <w:rsid w:val="0B63B711"/>
    <w:rsid w:val="0BE48582"/>
    <w:rsid w:val="0C2BB465"/>
    <w:rsid w:val="0C56F4C7"/>
    <w:rsid w:val="0C691F10"/>
    <w:rsid w:val="0D33879B"/>
    <w:rsid w:val="0E4E82A1"/>
    <w:rsid w:val="0E76EC9C"/>
    <w:rsid w:val="0EEED7AA"/>
    <w:rsid w:val="0F1EA41A"/>
    <w:rsid w:val="0F4E883D"/>
    <w:rsid w:val="0F745E4C"/>
    <w:rsid w:val="10571E4C"/>
    <w:rsid w:val="1057486B"/>
    <w:rsid w:val="10642530"/>
    <w:rsid w:val="11C19CA4"/>
    <w:rsid w:val="11F9682F"/>
    <w:rsid w:val="12581851"/>
    <w:rsid w:val="12BEF275"/>
    <w:rsid w:val="1353A927"/>
    <w:rsid w:val="1414DDA0"/>
    <w:rsid w:val="146206AC"/>
    <w:rsid w:val="146A6612"/>
    <w:rsid w:val="14731426"/>
    <w:rsid w:val="1477D241"/>
    <w:rsid w:val="15434E69"/>
    <w:rsid w:val="1562FB2B"/>
    <w:rsid w:val="158EBBAA"/>
    <w:rsid w:val="169BA71B"/>
    <w:rsid w:val="172160CD"/>
    <w:rsid w:val="179A2CAB"/>
    <w:rsid w:val="185B3D4E"/>
    <w:rsid w:val="18935A3D"/>
    <w:rsid w:val="18F8FE0C"/>
    <w:rsid w:val="192AEB74"/>
    <w:rsid w:val="196437C6"/>
    <w:rsid w:val="1981CE95"/>
    <w:rsid w:val="1AA05937"/>
    <w:rsid w:val="1AD9AA8A"/>
    <w:rsid w:val="1B0C95EB"/>
    <w:rsid w:val="1B996790"/>
    <w:rsid w:val="1C09982A"/>
    <w:rsid w:val="1C6E10BD"/>
    <w:rsid w:val="1DC38244"/>
    <w:rsid w:val="1E057D26"/>
    <w:rsid w:val="1E096E2F"/>
    <w:rsid w:val="1F0A945D"/>
    <w:rsid w:val="1F12FE85"/>
    <w:rsid w:val="1F22428B"/>
    <w:rsid w:val="1F779621"/>
    <w:rsid w:val="201B61B2"/>
    <w:rsid w:val="205C0283"/>
    <w:rsid w:val="2080C2E3"/>
    <w:rsid w:val="20AECEE6"/>
    <w:rsid w:val="20E41E95"/>
    <w:rsid w:val="2157319A"/>
    <w:rsid w:val="21A766FC"/>
    <w:rsid w:val="22B81A8F"/>
    <w:rsid w:val="24629DA5"/>
    <w:rsid w:val="248D6ED0"/>
    <w:rsid w:val="24B6FA75"/>
    <w:rsid w:val="24E39A4A"/>
    <w:rsid w:val="2512B7C0"/>
    <w:rsid w:val="255CAAD0"/>
    <w:rsid w:val="2571377D"/>
    <w:rsid w:val="262E0A14"/>
    <w:rsid w:val="264772AF"/>
    <w:rsid w:val="26E6834A"/>
    <w:rsid w:val="2728EA83"/>
    <w:rsid w:val="2751F1FE"/>
    <w:rsid w:val="2770246B"/>
    <w:rsid w:val="28EF54ED"/>
    <w:rsid w:val="29609724"/>
    <w:rsid w:val="29F047F5"/>
    <w:rsid w:val="2AB2DFBD"/>
    <w:rsid w:val="2B85D431"/>
    <w:rsid w:val="2C1DFD1F"/>
    <w:rsid w:val="2C8EA915"/>
    <w:rsid w:val="2D44AE94"/>
    <w:rsid w:val="2E65438C"/>
    <w:rsid w:val="2E75BAC5"/>
    <w:rsid w:val="2EE07EF5"/>
    <w:rsid w:val="2F494DE6"/>
    <w:rsid w:val="2F8650E0"/>
    <w:rsid w:val="2F871A2E"/>
    <w:rsid w:val="2FAB71FC"/>
    <w:rsid w:val="305967B2"/>
    <w:rsid w:val="30676182"/>
    <w:rsid w:val="30E1CE79"/>
    <w:rsid w:val="3115A588"/>
    <w:rsid w:val="31C9408F"/>
    <w:rsid w:val="320B351F"/>
    <w:rsid w:val="326A6BF0"/>
    <w:rsid w:val="327DE849"/>
    <w:rsid w:val="32BEBAF0"/>
    <w:rsid w:val="33167220"/>
    <w:rsid w:val="33B7C739"/>
    <w:rsid w:val="3475CF93"/>
    <w:rsid w:val="3512D720"/>
    <w:rsid w:val="357E21D4"/>
    <w:rsid w:val="3589CE6A"/>
    <w:rsid w:val="3647A3C1"/>
    <w:rsid w:val="36D41E49"/>
    <w:rsid w:val="3865A74B"/>
    <w:rsid w:val="38D9C3E7"/>
    <w:rsid w:val="3906C4CA"/>
    <w:rsid w:val="398509F2"/>
    <w:rsid w:val="3A0177AC"/>
    <w:rsid w:val="3A14859E"/>
    <w:rsid w:val="3A9B288E"/>
    <w:rsid w:val="3AD97415"/>
    <w:rsid w:val="3AF4769E"/>
    <w:rsid w:val="3BA199F5"/>
    <w:rsid w:val="3C4ED2B9"/>
    <w:rsid w:val="3C5670B4"/>
    <w:rsid w:val="3CBCAAB4"/>
    <w:rsid w:val="3CEF57EC"/>
    <w:rsid w:val="3E1EF558"/>
    <w:rsid w:val="3E88EA67"/>
    <w:rsid w:val="3ED4E8CF"/>
    <w:rsid w:val="3FA795DF"/>
    <w:rsid w:val="3FEB3213"/>
    <w:rsid w:val="400A3622"/>
    <w:rsid w:val="40163757"/>
    <w:rsid w:val="40CB2933"/>
    <w:rsid w:val="413756EB"/>
    <w:rsid w:val="416E7CB0"/>
    <w:rsid w:val="430A4D11"/>
    <w:rsid w:val="4490633D"/>
    <w:rsid w:val="44DA7A55"/>
    <w:rsid w:val="450FF811"/>
    <w:rsid w:val="451D5010"/>
    <w:rsid w:val="45656BE8"/>
    <w:rsid w:val="46B92071"/>
    <w:rsid w:val="473BA513"/>
    <w:rsid w:val="476B211F"/>
    <w:rsid w:val="47FE494B"/>
    <w:rsid w:val="4862A2B8"/>
    <w:rsid w:val="48C08BD3"/>
    <w:rsid w:val="49C007EF"/>
    <w:rsid w:val="4A093EEA"/>
    <w:rsid w:val="4A4142EC"/>
    <w:rsid w:val="4AF20976"/>
    <w:rsid w:val="4BA50F4B"/>
    <w:rsid w:val="4C6CE409"/>
    <w:rsid w:val="4C72D704"/>
    <w:rsid w:val="4C8B99BF"/>
    <w:rsid w:val="4CD07B62"/>
    <w:rsid w:val="4D1C2623"/>
    <w:rsid w:val="4D1FD586"/>
    <w:rsid w:val="4D8CE9CC"/>
    <w:rsid w:val="4E43D75B"/>
    <w:rsid w:val="4EC1C7F4"/>
    <w:rsid w:val="506DB49D"/>
    <w:rsid w:val="50862E75"/>
    <w:rsid w:val="50978630"/>
    <w:rsid w:val="51135658"/>
    <w:rsid w:val="511BB852"/>
    <w:rsid w:val="51593B8E"/>
    <w:rsid w:val="51B58073"/>
    <w:rsid w:val="52038C7B"/>
    <w:rsid w:val="52C02159"/>
    <w:rsid w:val="52C248D3"/>
    <w:rsid w:val="536BE2C9"/>
    <w:rsid w:val="53BD2AB6"/>
    <w:rsid w:val="55235930"/>
    <w:rsid w:val="560EAF47"/>
    <w:rsid w:val="56221866"/>
    <w:rsid w:val="56A64A88"/>
    <w:rsid w:val="5796448D"/>
    <w:rsid w:val="57CF0181"/>
    <w:rsid w:val="5865849F"/>
    <w:rsid w:val="58730222"/>
    <w:rsid w:val="58859BA0"/>
    <w:rsid w:val="58979096"/>
    <w:rsid w:val="59E23856"/>
    <w:rsid w:val="59FA1F36"/>
    <w:rsid w:val="5ADD0BAF"/>
    <w:rsid w:val="5B0EAFE6"/>
    <w:rsid w:val="5BD89C85"/>
    <w:rsid w:val="5BFC1CC9"/>
    <w:rsid w:val="5C5853EF"/>
    <w:rsid w:val="5C78DC10"/>
    <w:rsid w:val="5CDC8611"/>
    <w:rsid w:val="5E14AC71"/>
    <w:rsid w:val="5EDC2876"/>
    <w:rsid w:val="5EDC6BC4"/>
    <w:rsid w:val="5F103D47"/>
    <w:rsid w:val="5F958100"/>
    <w:rsid w:val="5FC56523"/>
    <w:rsid w:val="6031A8BB"/>
    <w:rsid w:val="6137EB53"/>
    <w:rsid w:val="62A19E5D"/>
    <w:rsid w:val="62A3146E"/>
    <w:rsid w:val="6315F4AE"/>
    <w:rsid w:val="63408D1B"/>
    <w:rsid w:val="63E1BDA5"/>
    <w:rsid w:val="649613BF"/>
    <w:rsid w:val="64D8E392"/>
    <w:rsid w:val="65438F49"/>
    <w:rsid w:val="659CFBA3"/>
    <w:rsid w:val="65B802A5"/>
    <w:rsid w:val="65DA58BB"/>
    <w:rsid w:val="65F83593"/>
    <w:rsid w:val="66C93576"/>
    <w:rsid w:val="66D1D255"/>
    <w:rsid w:val="675614BF"/>
    <w:rsid w:val="68108454"/>
    <w:rsid w:val="6815CE68"/>
    <w:rsid w:val="6A5F69BD"/>
    <w:rsid w:val="6ABBB1F2"/>
    <w:rsid w:val="6AE3FFB7"/>
    <w:rsid w:val="6B352CAA"/>
    <w:rsid w:val="6D0CD74C"/>
    <w:rsid w:val="6D1D6A94"/>
    <w:rsid w:val="6DD7B86A"/>
    <w:rsid w:val="6DF3008F"/>
    <w:rsid w:val="6E93C65D"/>
    <w:rsid w:val="6EF66E37"/>
    <w:rsid w:val="6F9011E0"/>
    <w:rsid w:val="7041CDFF"/>
    <w:rsid w:val="70B5034A"/>
    <w:rsid w:val="70CF4BE0"/>
    <w:rsid w:val="71451397"/>
    <w:rsid w:val="71BD03D7"/>
    <w:rsid w:val="71F4C637"/>
    <w:rsid w:val="7255B140"/>
    <w:rsid w:val="726CABA2"/>
    <w:rsid w:val="732814EF"/>
    <w:rsid w:val="738C714A"/>
    <w:rsid w:val="738D276A"/>
    <w:rsid w:val="74042A1B"/>
    <w:rsid w:val="746E8437"/>
    <w:rsid w:val="7493C713"/>
    <w:rsid w:val="74B85A11"/>
    <w:rsid w:val="750358CB"/>
    <w:rsid w:val="753A121C"/>
    <w:rsid w:val="758A5EEF"/>
    <w:rsid w:val="75A9E26B"/>
    <w:rsid w:val="75FDC4C9"/>
    <w:rsid w:val="7624A749"/>
    <w:rsid w:val="770AFF18"/>
    <w:rsid w:val="7753D7EF"/>
    <w:rsid w:val="77A1F278"/>
    <w:rsid w:val="77F21BE1"/>
    <w:rsid w:val="780088CD"/>
    <w:rsid w:val="784FD58B"/>
    <w:rsid w:val="7968DB42"/>
    <w:rsid w:val="797D3CF9"/>
    <w:rsid w:val="7983CB10"/>
    <w:rsid w:val="7986771E"/>
    <w:rsid w:val="7A9D1315"/>
    <w:rsid w:val="7AA77E16"/>
    <w:rsid w:val="7BE3EDD9"/>
    <w:rsid w:val="7BF9A073"/>
    <w:rsid w:val="7C53979C"/>
    <w:rsid w:val="7E615D65"/>
    <w:rsid w:val="7E668E0D"/>
    <w:rsid w:val="7FB6A966"/>
    <w:rsid w:val="7FC9E697"/>
    <w:rsid w:val="7FCB8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2757F"/>
  <w15:docId w15:val="{B0851205-8408-4269-867C-A5FBBF5B6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6732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15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TableNormal"/>
    <w:next w:val="TableGrid"/>
    <w:uiPriority w:val="39"/>
    <w:rsid w:val="005E150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Table of contents numbered,VARNELES"/>
    <w:basedOn w:val="Normal"/>
    <w:link w:val="ListParagraphChar"/>
    <w:uiPriority w:val="34"/>
    <w:qFormat/>
    <w:rsid w:val="005E15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table" w:customStyle="1" w:styleId="Lentelstinklelis2">
    <w:name w:val="Lentelės tinklelis2"/>
    <w:basedOn w:val="TableNormal"/>
    <w:next w:val="TableGrid"/>
    <w:uiPriority w:val="39"/>
    <w:rsid w:val="005E150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5E150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nhideWhenUsed/>
    <w:rsid w:val="00DD360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D36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D360F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02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02FA"/>
    <w:rPr>
      <w:b/>
      <w:bCs/>
      <w:sz w:val="20"/>
      <w:szCs w:val="20"/>
      <w:lang w:val="en-US"/>
    </w:rPr>
  </w:style>
  <w:style w:type="paragraph" w:customStyle="1" w:styleId="Body2">
    <w:name w:val="Body 2"/>
    <w:rsid w:val="00BD56A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bdr w:val="nil"/>
      <w:lang w:val="en-US" w:eastAsia="lt-LT"/>
    </w:rPr>
  </w:style>
  <w:style w:type="character" w:styleId="Hyperlink">
    <w:name w:val="Hyperlink"/>
    <w:basedOn w:val="DefaultParagraphFont"/>
    <w:uiPriority w:val="99"/>
    <w:unhideWhenUsed/>
    <w:rsid w:val="003C586B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C586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337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7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6337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79D"/>
    <w:rPr>
      <w:lang w:val="en-US"/>
    </w:rPr>
  </w:style>
  <w:style w:type="paragraph" w:styleId="Revision">
    <w:name w:val="Revision"/>
    <w:hidden/>
    <w:uiPriority w:val="99"/>
    <w:semiHidden/>
    <w:rsid w:val="00A7639A"/>
    <w:pPr>
      <w:spacing w:after="0" w:line="240" w:lineRule="auto"/>
    </w:pPr>
    <w:rPr>
      <w:lang w:val="en-US"/>
    </w:rPr>
  </w:style>
  <w:style w:type="character" w:customStyle="1" w:styleId="normal-h">
    <w:name w:val="normal-h"/>
    <w:basedOn w:val="DefaultParagraphFont"/>
    <w:rsid w:val="003511ED"/>
  </w:style>
  <w:style w:type="character" w:customStyle="1" w:styleId="normaltextrun">
    <w:name w:val="normaltextrun"/>
    <w:basedOn w:val="DefaultParagraphFont"/>
    <w:rsid w:val="00C4767B"/>
  </w:style>
  <w:style w:type="character" w:customStyle="1" w:styleId="eop">
    <w:name w:val="eop"/>
    <w:basedOn w:val="DefaultParagraphFont"/>
    <w:rsid w:val="00C4767B"/>
  </w:style>
  <w:style w:type="paragraph" w:customStyle="1" w:styleId="pf0">
    <w:name w:val="pf0"/>
    <w:basedOn w:val="Normal"/>
    <w:rsid w:val="000958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f01">
    <w:name w:val="cf01"/>
    <w:basedOn w:val="DefaultParagraphFont"/>
    <w:rsid w:val="0009587D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DefaultParagraphFont"/>
    <w:rsid w:val="0009587D"/>
    <w:rPr>
      <w:rFonts w:ascii="Segoe UI" w:hAnsi="Segoe UI" w:cs="Segoe UI" w:hint="default"/>
      <w:sz w:val="18"/>
      <w:szCs w:val="18"/>
    </w:rPr>
  </w:style>
  <w:style w:type="character" w:customStyle="1" w:styleId="wysiwyg-color-black">
    <w:name w:val="wysiwyg-color-black"/>
    <w:basedOn w:val="DefaultParagraphFont"/>
    <w:rsid w:val="00674DC8"/>
  </w:style>
  <w:style w:type="character" w:styleId="FollowedHyperlink">
    <w:name w:val="FollowedHyperlink"/>
    <w:basedOn w:val="DefaultParagraphFont"/>
    <w:uiPriority w:val="99"/>
    <w:semiHidden/>
    <w:unhideWhenUsed/>
    <w:rsid w:val="00AA685F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173704"/>
    <w:pPr>
      <w:widowControl w:val="0"/>
      <w:autoSpaceDE w:val="0"/>
      <w:autoSpaceDN w:val="0"/>
      <w:spacing w:after="0" w:line="240" w:lineRule="auto"/>
      <w:ind w:left="102" w:hanging="711"/>
    </w:pPr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BodyTextChar">
    <w:name w:val="Body Text Char"/>
    <w:basedOn w:val="DefaultParagraphFont"/>
    <w:link w:val="BodyText"/>
    <w:uiPriority w:val="1"/>
    <w:rsid w:val="00173704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86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2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5B96A-FF80-42A4-8DE2-21D381DE3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4952</Words>
  <Characters>2824</Characters>
  <Application>Microsoft Office Word</Application>
  <DocSecurity>0</DocSecurity>
  <Lines>23</Lines>
  <Paragraphs>15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Vaida Petruškevičiūtė</cp:lastModifiedBy>
  <cp:revision>4</cp:revision>
  <dcterms:created xsi:type="dcterms:W3CDTF">2023-08-24T12:45:00Z</dcterms:created>
  <dcterms:modified xsi:type="dcterms:W3CDTF">2023-09-19T05:35:00Z</dcterms:modified>
</cp:coreProperties>
</file>